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606CB" w:rsidRPr="005606CB" w:rsidTr="00A43641">
        <w:trPr>
          <w:trHeight w:val="993"/>
        </w:trPr>
        <w:tc>
          <w:tcPr>
            <w:tcW w:w="3686" w:type="dxa"/>
          </w:tcPr>
          <w:p w:rsidR="005606CB" w:rsidRPr="005606CB" w:rsidRDefault="005606CB" w:rsidP="005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 муниципального образования «Город Майкоп»</w:t>
            </w:r>
          </w:p>
          <w:p w:rsidR="005606CB" w:rsidRPr="005606CB" w:rsidRDefault="005606CB" w:rsidP="005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  <w:r w:rsidRPr="00560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606CB" w:rsidRPr="005606CB" w:rsidRDefault="005606CB" w:rsidP="005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606CB" w:rsidRPr="005606CB" w:rsidRDefault="005606CB" w:rsidP="005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3BF1CF" wp14:editId="56B8703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6CB" w:rsidRPr="005606CB" w:rsidRDefault="005606CB" w:rsidP="005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5606CB" w:rsidRPr="005606CB" w:rsidRDefault="005606CB" w:rsidP="005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5606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proofErr w:type="spellEnd"/>
            <w:r w:rsidRPr="005606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5606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5606CB" w:rsidRPr="005606CB" w:rsidRDefault="005606CB" w:rsidP="005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5606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муниципальнэ</w:t>
            </w:r>
            <w:proofErr w:type="spellEnd"/>
            <w:r w:rsidRPr="005606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5606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5606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5606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 w:rsidRPr="005606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 w:rsidRPr="005606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5606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Pr="005606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5606CB" w:rsidRPr="005606CB" w:rsidRDefault="005606CB" w:rsidP="005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5606C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5606CB" w:rsidRPr="005606CB" w:rsidRDefault="005606CB" w:rsidP="005606C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606CB" w:rsidRPr="005606CB" w:rsidRDefault="005606CB" w:rsidP="0056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06CB" w:rsidRPr="005606CB" w:rsidRDefault="005606CB" w:rsidP="005606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606C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5606CB" w:rsidRPr="005606CB" w:rsidRDefault="005606CB" w:rsidP="005606CB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606C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606CB" w:rsidRPr="005606CB" w:rsidRDefault="005606CB" w:rsidP="00560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CB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________________20___г.   № _________</w:t>
      </w:r>
    </w:p>
    <w:p w:rsidR="005606CB" w:rsidRPr="005606CB" w:rsidRDefault="005606CB" w:rsidP="00560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CB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5606CB" w:rsidRPr="005606CB" w:rsidRDefault="005606CB" w:rsidP="00560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06CB" w:rsidRPr="005606CB" w:rsidRDefault="005606CB" w:rsidP="0056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</w:p>
    <w:p w:rsidR="005606CB" w:rsidRPr="005606CB" w:rsidRDefault="005606CB" w:rsidP="0056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2018 - 2020 годы»</w:t>
      </w:r>
    </w:p>
    <w:p w:rsidR="005606CB" w:rsidRPr="005606CB" w:rsidRDefault="005606CB" w:rsidP="00560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6CB" w:rsidRPr="005606CB" w:rsidRDefault="005606CB" w:rsidP="005606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hyperlink r:id="rId9" w:history="1">
        <w:r w:rsidRPr="005606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179</w:t>
        </w:r>
      </w:hyperlink>
      <w:r w:rsidRPr="0056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10" w:history="1">
        <w:r w:rsidRPr="005606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56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«Город Майкоп» от 20 июля 2017 № 785 «О Порядке разработки, реализации и оценки эффективности муниципальных программ муниципального образования «Город Майкоп», п о с </w:t>
      </w:r>
      <w:proofErr w:type="gramStart"/>
      <w:r w:rsidRPr="0056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56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 о в л я ю:</w:t>
      </w:r>
    </w:p>
    <w:p w:rsidR="005606CB" w:rsidRPr="005606CB" w:rsidRDefault="005606CB" w:rsidP="005606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"/>
      <w:r w:rsidRPr="0056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hyperlink w:anchor="sub_1000" w:history="1">
        <w:r w:rsidRPr="005606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муниципальную программу</w:t>
        </w:r>
      </w:hyperlink>
      <w:r w:rsidRPr="0056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2018 - 2020 годы» (прилагается).</w:t>
      </w:r>
    </w:p>
    <w:p w:rsidR="005606CB" w:rsidRPr="005606CB" w:rsidRDefault="005606CB" w:rsidP="005606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2"/>
      <w:bookmarkEnd w:id="0"/>
      <w:r w:rsidRPr="0056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hyperlink r:id="rId11" w:history="1">
        <w:r w:rsidRPr="005606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Опубликовать</w:t>
        </w:r>
      </w:hyperlink>
      <w:r w:rsidRPr="0056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в газете «Майкопские новости» </w:t>
      </w:r>
      <w:r w:rsidRPr="005606CB">
        <w:rPr>
          <w:rFonts w:ascii="Times New Roman" w:eastAsia="Times New Roman" w:hAnsi="Times New Roman" w:cs="Times New Roman"/>
          <w:sz w:val="28"/>
          <w:szCs w:val="20"/>
          <w:lang w:eastAsia="ru-RU"/>
        </w:rPr>
        <w:t>и разместить на сайте Администрации муниципального образования «Город Майкоп»</w:t>
      </w:r>
      <w:r w:rsidRPr="0056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06CB" w:rsidRPr="005606CB" w:rsidRDefault="005606CB" w:rsidP="005606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3"/>
      <w:bookmarkEnd w:id="1"/>
      <w:r w:rsidRPr="0056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2018 - 2020 годы» вступает в силу с 1 января 2018 года.</w:t>
      </w:r>
    </w:p>
    <w:bookmarkEnd w:id="2"/>
    <w:p w:rsidR="005606CB" w:rsidRPr="005606CB" w:rsidRDefault="005606CB" w:rsidP="00560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06CB" w:rsidRPr="005606CB" w:rsidRDefault="005606CB" w:rsidP="00560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06CB" w:rsidRPr="005606CB" w:rsidRDefault="005606CB" w:rsidP="00560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06CB" w:rsidRPr="005606CB" w:rsidRDefault="005606CB" w:rsidP="00560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06CB" w:rsidRPr="005606CB" w:rsidRDefault="005606CB" w:rsidP="00560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06CB" w:rsidRPr="005606CB" w:rsidRDefault="005606CB" w:rsidP="00560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CB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5606CB" w:rsidRPr="005606CB" w:rsidRDefault="005606CB" w:rsidP="00560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</w:t>
      </w:r>
      <w:proofErr w:type="gramStart"/>
      <w:r w:rsidRPr="005606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Майкоп»   </w:t>
      </w:r>
      <w:proofErr w:type="gramEnd"/>
      <w:r w:rsidRPr="005606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А.В. </w:t>
      </w:r>
      <w:proofErr w:type="spellStart"/>
      <w:r w:rsidRPr="005606CB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Наролин</w:t>
      </w:r>
      <w:proofErr w:type="spellEnd"/>
    </w:p>
    <w:p w:rsidR="005606CB" w:rsidRPr="005606CB" w:rsidRDefault="005606CB" w:rsidP="00560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06CB" w:rsidRDefault="005606CB"/>
    <w:p w:rsidR="005606CB" w:rsidRDefault="005606CB"/>
    <w:p w:rsidR="005606CB" w:rsidRDefault="005606CB">
      <w:bookmarkStart w:id="3" w:name="_GoBack"/>
      <w:bookmarkEnd w:id="3"/>
    </w:p>
    <w:p w:rsidR="005606CB" w:rsidRDefault="005606CB"/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5213"/>
      </w:tblGrid>
      <w:tr w:rsidR="00AD5AB2" w:rsidTr="00BC3E30">
        <w:tc>
          <w:tcPr>
            <w:tcW w:w="4534" w:type="dxa"/>
          </w:tcPr>
          <w:p w:rsidR="00AD5AB2" w:rsidRDefault="00AD5AB2" w:rsidP="00BC3E30">
            <w:pPr>
              <w:suppressAutoHyphens/>
              <w:jc w:val="center"/>
              <w:rPr>
                <w:bCs/>
                <w:sz w:val="20"/>
              </w:rPr>
            </w:pPr>
            <w:bookmarkStart w:id="4" w:name="sub_2200"/>
          </w:p>
          <w:p w:rsidR="005606CB" w:rsidRDefault="005606CB" w:rsidP="00BC3E30">
            <w:pPr>
              <w:suppressAutoHyphens/>
              <w:jc w:val="center"/>
              <w:rPr>
                <w:bCs/>
                <w:sz w:val="20"/>
              </w:rPr>
            </w:pPr>
          </w:p>
          <w:p w:rsidR="005606CB" w:rsidRDefault="005606CB" w:rsidP="00BC3E30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5213" w:type="dxa"/>
          </w:tcPr>
          <w:p w:rsidR="00AD5AB2" w:rsidRPr="00A07C50" w:rsidRDefault="00AD5AB2" w:rsidP="00BC3E30">
            <w:pPr>
              <w:suppressAutoHyphens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AD5AB2" w:rsidRPr="00A07C50" w:rsidRDefault="00AD5AB2" w:rsidP="00BC3E30">
            <w:pPr>
              <w:suppressAutoHyphens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УТВЕРЖДЕНА</w:t>
            </w:r>
          </w:p>
          <w:p w:rsidR="00AD5AB2" w:rsidRPr="00A07C50" w:rsidRDefault="00AD5AB2" w:rsidP="00BC3E30">
            <w:pPr>
              <w:suppressAutoHyphens/>
              <w:jc w:val="center"/>
              <w:rPr>
                <w:rFonts w:ascii="Times New Roman" w:hAnsi="Times New Roman"/>
                <w:bCs/>
                <w:sz w:val="20"/>
              </w:rPr>
            </w:pPr>
            <w:r w:rsidRPr="00A07C50">
              <w:rPr>
                <w:rFonts w:ascii="Times New Roman" w:hAnsi="Times New Roman"/>
                <w:bCs/>
                <w:sz w:val="20"/>
              </w:rPr>
              <w:t xml:space="preserve">постановлением Администрации </w:t>
            </w:r>
          </w:p>
          <w:p w:rsidR="00AD5AB2" w:rsidRPr="00A07C50" w:rsidRDefault="00AD5AB2" w:rsidP="00BC3E30">
            <w:pPr>
              <w:suppressAutoHyphens/>
              <w:jc w:val="center"/>
              <w:rPr>
                <w:rFonts w:ascii="Times New Roman" w:hAnsi="Times New Roman"/>
                <w:bCs/>
                <w:sz w:val="20"/>
              </w:rPr>
            </w:pPr>
            <w:r w:rsidRPr="00A07C50">
              <w:rPr>
                <w:rFonts w:ascii="Times New Roman" w:hAnsi="Times New Roman"/>
                <w:bCs/>
                <w:sz w:val="20"/>
              </w:rPr>
              <w:t>муниципального образования «Город Майкоп»</w:t>
            </w:r>
          </w:p>
          <w:p w:rsidR="00AD5AB2" w:rsidRPr="00A07C50" w:rsidRDefault="00AD5AB2" w:rsidP="00BC3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50">
              <w:rPr>
                <w:rFonts w:ascii="Times New Roman" w:hAnsi="Times New Roman"/>
                <w:sz w:val="24"/>
                <w:szCs w:val="24"/>
              </w:rPr>
              <w:t>от ______</w:t>
            </w:r>
            <w:r w:rsidRPr="00A07C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A07C5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07C5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07C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__</w:t>
            </w:r>
            <w:r w:rsidRPr="00A07C50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AD5AB2" w:rsidRDefault="00AD5AB2" w:rsidP="00BC3E30">
            <w:pPr>
              <w:suppressAutoHyphens/>
              <w:jc w:val="center"/>
              <w:rPr>
                <w:bCs/>
                <w:sz w:val="20"/>
              </w:rPr>
            </w:pPr>
          </w:p>
        </w:tc>
      </w:tr>
    </w:tbl>
    <w:p w:rsidR="00AD5AB2" w:rsidRDefault="00AD5AB2" w:rsidP="00AD5AB2">
      <w:pPr>
        <w:pStyle w:val="1"/>
        <w:spacing w:before="0" w:after="0"/>
        <w:rPr>
          <w:rFonts w:ascii="Times New Roman" w:hAnsi="Times New Roman" w:cs="Times New Roman"/>
        </w:rPr>
      </w:pPr>
    </w:p>
    <w:p w:rsidR="00AD5AB2" w:rsidRPr="0055059B" w:rsidRDefault="00AD5AB2" w:rsidP="00AD5AB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059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 программа</w:t>
      </w:r>
    </w:p>
    <w:p w:rsidR="0055059B" w:rsidRDefault="00AD5AB2" w:rsidP="0055059B">
      <w:pPr>
        <w:spacing w:after="0" w:line="240" w:lineRule="auto"/>
        <w:ind w:firstLine="698"/>
        <w:jc w:val="center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5059B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регулирование рынков</w:t>
      </w:r>
      <w:r w:rsidRPr="0055059B">
        <w:rPr>
          <w:rFonts w:ascii="Times New Roman" w:hAnsi="Times New Roman" w:cs="Times New Roman"/>
          <w:sz w:val="28"/>
          <w:szCs w:val="28"/>
        </w:rPr>
        <w:br/>
        <w:t>сельскохозяйственной продукции, сырья и продовольствия</w:t>
      </w:r>
      <w:r w:rsidRPr="0055059B">
        <w:rPr>
          <w:rFonts w:ascii="Times New Roman" w:hAnsi="Times New Roman" w:cs="Times New Roman"/>
          <w:sz w:val="28"/>
          <w:szCs w:val="28"/>
        </w:rPr>
        <w:br/>
        <w:t>в муниципальном образовании «Город Майкоп» на 2018 - 2020 годы»</w:t>
      </w:r>
      <w:r w:rsidRPr="0055059B">
        <w:rPr>
          <w:rFonts w:ascii="Times New Roman" w:hAnsi="Times New Roman" w:cs="Times New Roman"/>
          <w:sz w:val="28"/>
          <w:szCs w:val="28"/>
        </w:rPr>
        <w:br/>
      </w:r>
    </w:p>
    <w:p w:rsidR="00AD5AB2" w:rsidRDefault="00AD5AB2" w:rsidP="00AD5AB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137C" w:rsidRPr="00F278DE" w:rsidRDefault="0086137C" w:rsidP="00A027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  <w:r w:rsidR="00A027A7" w:rsidRPr="00F27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7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</w:p>
    <w:p w:rsidR="0086137C" w:rsidRPr="006D6C1E" w:rsidRDefault="0086137C" w:rsidP="008613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27"/>
        <w:gridCol w:w="6836"/>
      </w:tblGrid>
      <w:tr w:rsidR="0086137C" w:rsidRPr="006D6C1E" w:rsidTr="005471F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7C" w:rsidRPr="006D6C1E" w:rsidRDefault="0086137C" w:rsidP="006B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37C" w:rsidRPr="006D6C1E" w:rsidRDefault="0086137C" w:rsidP="0086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C1E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образования «Город Майкоп» (далее Управление сельского хозяйства)</w:t>
            </w:r>
          </w:p>
        </w:tc>
      </w:tr>
      <w:tr w:rsidR="0086137C" w:rsidRPr="006D6C1E" w:rsidTr="005471F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7C" w:rsidRPr="006D6C1E" w:rsidRDefault="0086137C" w:rsidP="006B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37C" w:rsidRPr="006D6C1E" w:rsidRDefault="0086137C" w:rsidP="006B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6137C" w:rsidRPr="006D6C1E" w:rsidTr="005471F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7C" w:rsidRPr="006D6C1E" w:rsidRDefault="0086137C" w:rsidP="006B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CB2" w:rsidRPr="006D6C1E" w:rsidRDefault="00B97CB2" w:rsidP="00B97CB2">
            <w:pPr>
              <w:pStyle w:val="ac"/>
              <w:rPr>
                <w:rFonts w:ascii="Times New Roman" w:hAnsi="Times New Roman" w:cs="Times New Roman"/>
              </w:rPr>
            </w:pPr>
            <w:r w:rsidRPr="006D6C1E">
              <w:rPr>
                <w:rFonts w:ascii="Times New Roman" w:hAnsi="Times New Roman" w:cs="Times New Roman"/>
              </w:rPr>
              <w:t>Управление по работе с территориями Администрации муниципального образования «Город Майкоп»;</w:t>
            </w:r>
          </w:p>
          <w:p w:rsidR="00B97CB2" w:rsidRPr="006D6C1E" w:rsidRDefault="00B97CB2" w:rsidP="00B97CB2">
            <w:pPr>
              <w:pStyle w:val="ac"/>
              <w:rPr>
                <w:rFonts w:ascii="Times New Roman" w:hAnsi="Times New Roman" w:cs="Times New Roman"/>
              </w:rPr>
            </w:pPr>
            <w:r w:rsidRPr="006D6C1E">
              <w:rPr>
                <w:rFonts w:ascii="Times New Roman" w:hAnsi="Times New Roman" w:cs="Times New Roman"/>
              </w:rPr>
              <w:t>предприятия агропромышленного комплекса (далее - АПК) и крестьянские фермерские хозяйства (далее - КФХ);</w:t>
            </w:r>
          </w:p>
          <w:p w:rsidR="0086137C" w:rsidRPr="006D6C1E" w:rsidRDefault="00B97CB2" w:rsidP="00B9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C1E">
              <w:rPr>
                <w:rFonts w:ascii="Times New Roman" w:hAnsi="Times New Roman" w:cs="Times New Roman"/>
                <w:sz w:val="24"/>
                <w:szCs w:val="24"/>
              </w:rPr>
              <w:t>граждане, ведущие мелкооптовое сельскохозяйственное производство на территории муниципальном образования «Город Майкоп»</w:t>
            </w:r>
          </w:p>
        </w:tc>
      </w:tr>
      <w:tr w:rsidR="0086137C" w:rsidRPr="006D6C1E" w:rsidTr="005471F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7C" w:rsidRPr="006D6C1E" w:rsidRDefault="0086137C" w:rsidP="006B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37C" w:rsidRPr="000D5BFD" w:rsidRDefault="00E578F5" w:rsidP="00E5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2B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роста производства продуктов сельскохозяйственного производства для укрепления продовольственной независимости и обеспечения полноценного питания населения муниципального образования «Город Майкоп», а также повышение конкурентоспос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обности данной продукции</w:t>
            </w:r>
          </w:p>
        </w:tc>
      </w:tr>
      <w:tr w:rsidR="005471F6" w:rsidRPr="006D6C1E" w:rsidTr="005471F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6" w:rsidRPr="006D6C1E" w:rsidRDefault="005471F6" w:rsidP="0054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1F6" w:rsidRDefault="005471F6" w:rsidP="0054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E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малых форм хозяйствования на селе</w:t>
            </w:r>
            <w:r w:rsidRPr="00B1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71F6" w:rsidRDefault="005471F6" w:rsidP="0054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E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сельскохозяйственного труда</w:t>
            </w:r>
            <w:r w:rsidRPr="00B1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71F6" w:rsidRPr="00B13D58" w:rsidRDefault="005471F6" w:rsidP="00E5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E578F5" w:rsidRPr="0086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функционирования внутреннего рынка сельскохозяйственной продукции, сырья и продовольствия</w:t>
            </w:r>
          </w:p>
        </w:tc>
      </w:tr>
      <w:tr w:rsidR="005471F6" w:rsidRPr="006D6C1E" w:rsidTr="005471F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6" w:rsidRPr="006D6C1E" w:rsidRDefault="005471F6" w:rsidP="0054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8F5" w:rsidRPr="0086152B" w:rsidRDefault="00E578F5" w:rsidP="00E578F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ED7A52" w:rsidRPr="00ED7A52">
              <w:rPr>
                <w:rFonts w:ascii="Times New Roman" w:hAnsi="Times New Roman" w:cs="Times New Roman"/>
              </w:rPr>
              <w:t>Индекс производства овощей открытого и закрытого грунта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578F5" w:rsidRDefault="00E578F5" w:rsidP="0054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</w:t>
            </w:r>
            <w:r w:rsidRPr="0086152B">
              <w:rPr>
                <w:rFonts w:ascii="Times New Roman" w:hAnsi="Times New Roman" w:cs="Times New Roman"/>
                <w:sz w:val="24"/>
                <w:szCs w:val="24"/>
              </w:rPr>
              <w:t>роведение ежегодн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6152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152B">
              <w:rPr>
                <w:rFonts w:ascii="Times New Roman" w:hAnsi="Times New Roman" w:cs="Times New Roman"/>
                <w:sz w:val="24"/>
                <w:szCs w:val="24"/>
              </w:rPr>
              <w:t>, связанн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6152B">
              <w:rPr>
                <w:rFonts w:ascii="Times New Roman" w:hAnsi="Times New Roman" w:cs="Times New Roman"/>
                <w:sz w:val="24"/>
                <w:szCs w:val="24"/>
              </w:rPr>
              <w:t xml:space="preserve"> с подведением итогов работы предприятий АПК и крестьянских фермерских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1F6" w:rsidRPr="002806A1" w:rsidRDefault="00E578F5" w:rsidP="00ED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1F6" w:rsidRPr="002806A1">
              <w:rPr>
                <w:rFonts w:ascii="Times New Roman" w:hAnsi="Times New Roman" w:cs="Times New Roman"/>
                <w:sz w:val="24"/>
                <w:szCs w:val="24"/>
              </w:rPr>
              <w:t>) индекс производства продукции сельского хозяйства в хозяйствах всех категорий (в сопоставимых ценах) к предыдущему году, процентов;</w:t>
            </w:r>
            <w:r w:rsidR="005471F6" w:rsidRPr="002806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1F6" w:rsidRPr="002806A1">
              <w:rPr>
                <w:rFonts w:ascii="Times New Roman" w:hAnsi="Times New Roman" w:cs="Times New Roman"/>
                <w:sz w:val="24"/>
                <w:szCs w:val="24"/>
              </w:rPr>
              <w:t>) индекс производства продукции растениеводства в хозяйствах всех категорий (в сопоставимых ценах) к предыдущему году, процентов;</w:t>
            </w:r>
            <w:r w:rsidR="005471F6" w:rsidRPr="002806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71F6" w:rsidRPr="002806A1">
              <w:rPr>
                <w:rFonts w:ascii="Times New Roman" w:hAnsi="Times New Roman" w:cs="Times New Roman"/>
                <w:sz w:val="24"/>
                <w:szCs w:val="24"/>
              </w:rPr>
              <w:t>) индекс производства продукции животноводства в хозяйствах всех категорий (в сопоставимых ценах) к предыдущему году, процентов;</w:t>
            </w:r>
            <w:r w:rsidR="005471F6" w:rsidRPr="002806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1F6" w:rsidRPr="002806A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D7A52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r w:rsidR="005471F6" w:rsidRPr="002806A1">
              <w:rPr>
                <w:rFonts w:ascii="Times New Roman" w:hAnsi="Times New Roman" w:cs="Times New Roman"/>
                <w:sz w:val="24"/>
                <w:szCs w:val="24"/>
              </w:rPr>
              <w:t>рентабельност</w:t>
            </w:r>
            <w:r w:rsidR="00ED7A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71F6" w:rsidRPr="002806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организаций </w:t>
            </w:r>
          </w:p>
        </w:tc>
      </w:tr>
      <w:tr w:rsidR="005471F6" w:rsidRPr="006D6C1E" w:rsidTr="005471F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6" w:rsidRPr="006D6C1E" w:rsidRDefault="005471F6" w:rsidP="0054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1F6" w:rsidRPr="006D6C1E" w:rsidRDefault="005471F6" w:rsidP="0054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C1E">
              <w:rPr>
                <w:rFonts w:ascii="Times New Roman" w:hAnsi="Times New Roman" w:cs="Times New Roman"/>
                <w:sz w:val="24"/>
                <w:szCs w:val="24"/>
              </w:rPr>
              <w:t>В один этап с 2018 по 2020 годы</w:t>
            </w:r>
          </w:p>
        </w:tc>
      </w:tr>
      <w:tr w:rsidR="005471F6" w:rsidRPr="006D6C1E" w:rsidTr="005471F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6" w:rsidRPr="006D6C1E" w:rsidRDefault="005471F6" w:rsidP="0054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программы, подпрограммы (подпрограмм)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1F6" w:rsidRPr="006D6C1E" w:rsidRDefault="005471F6" w:rsidP="005471F6">
            <w:pPr>
              <w:pStyle w:val="ac"/>
              <w:rPr>
                <w:rFonts w:ascii="Times New Roman" w:hAnsi="Times New Roman" w:cs="Times New Roman"/>
              </w:rPr>
            </w:pPr>
            <w:r w:rsidRPr="006D6C1E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EF6CC6">
              <w:rPr>
                <w:rFonts w:ascii="Times New Roman" w:hAnsi="Times New Roman" w:cs="Times New Roman"/>
              </w:rPr>
              <w:t>27493,6</w:t>
            </w:r>
            <w:r w:rsidRPr="006D6C1E">
              <w:rPr>
                <w:rFonts w:ascii="Times New Roman" w:hAnsi="Times New Roman" w:cs="Times New Roman"/>
              </w:rPr>
              <w:t> тыс. руб., в том числе по годам:</w:t>
            </w:r>
          </w:p>
          <w:p w:rsidR="005471F6" w:rsidRPr="006D6C1E" w:rsidRDefault="005471F6" w:rsidP="005471F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году </w:t>
            </w:r>
            <w:r w:rsidR="00EF6CC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6CC6">
              <w:rPr>
                <w:rFonts w:ascii="Times New Roman" w:hAnsi="Times New Roman" w:cs="Times New Roman"/>
              </w:rPr>
              <w:t>9068,9</w:t>
            </w:r>
            <w:r w:rsidRPr="006D6C1E">
              <w:rPr>
                <w:rFonts w:ascii="Times New Roman" w:hAnsi="Times New Roman" w:cs="Times New Roman"/>
              </w:rPr>
              <w:t> тыс. руб.</w:t>
            </w:r>
          </w:p>
          <w:p w:rsidR="005471F6" w:rsidRPr="006D6C1E" w:rsidRDefault="005471F6" w:rsidP="005471F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году </w:t>
            </w:r>
            <w:r w:rsidR="00EF6CC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6CC6">
              <w:rPr>
                <w:rFonts w:ascii="Times New Roman" w:hAnsi="Times New Roman" w:cs="Times New Roman"/>
              </w:rPr>
              <w:t>9092,1</w:t>
            </w:r>
            <w:r w:rsidRPr="006D6C1E">
              <w:rPr>
                <w:rFonts w:ascii="Times New Roman" w:hAnsi="Times New Roman" w:cs="Times New Roman"/>
              </w:rPr>
              <w:t> тыс. руб.</w:t>
            </w:r>
          </w:p>
          <w:p w:rsidR="005471F6" w:rsidRPr="006D6C1E" w:rsidRDefault="005471F6" w:rsidP="005471F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году </w:t>
            </w:r>
            <w:r w:rsidR="00EF6CC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6CC6">
              <w:rPr>
                <w:rFonts w:ascii="Times New Roman" w:hAnsi="Times New Roman" w:cs="Times New Roman"/>
              </w:rPr>
              <w:t>9186,1</w:t>
            </w:r>
            <w:r w:rsidRPr="006D6C1E">
              <w:rPr>
                <w:rFonts w:ascii="Times New Roman" w:hAnsi="Times New Roman" w:cs="Times New Roman"/>
              </w:rPr>
              <w:t> тыс. руб.</w:t>
            </w:r>
          </w:p>
          <w:p w:rsidR="005471F6" w:rsidRPr="006D6C1E" w:rsidRDefault="005471F6" w:rsidP="005471F6">
            <w:pPr>
              <w:pStyle w:val="ac"/>
              <w:rPr>
                <w:rFonts w:ascii="Times New Roman" w:hAnsi="Times New Roman" w:cs="Times New Roman"/>
              </w:rPr>
            </w:pPr>
            <w:r w:rsidRPr="006D6C1E">
              <w:rPr>
                <w:rFonts w:ascii="Times New Roman" w:hAnsi="Times New Roman" w:cs="Times New Roman"/>
              </w:rPr>
              <w:t xml:space="preserve">Итого по Программе из бюджета муниципального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6D6C1E">
              <w:rPr>
                <w:rFonts w:ascii="Times New Roman" w:hAnsi="Times New Roman" w:cs="Times New Roman"/>
              </w:rPr>
              <w:t>Город Майкоп</w:t>
            </w:r>
            <w:r>
              <w:rPr>
                <w:rFonts w:ascii="Times New Roman" w:hAnsi="Times New Roman" w:cs="Times New Roman"/>
              </w:rPr>
              <w:t>»</w:t>
            </w:r>
            <w:r w:rsidRPr="006D6C1E">
              <w:rPr>
                <w:rFonts w:ascii="Times New Roman" w:hAnsi="Times New Roman" w:cs="Times New Roman"/>
              </w:rPr>
              <w:t xml:space="preserve"> - </w:t>
            </w:r>
            <w:r w:rsidR="00EF6CC6">
              <w:rPr>
                <w:rFonts w:ascii="Times New Roman" w:hAnsi="Times New Roman" w:cs="Times New Roman"/>
              </w:rPr>
              <w:t>15347,1</w:t>
            </w:r>
            <w:r w:rsidRPr="006D6C1E">
              <w:rPr>
                <w:rFonts w:ascii="Times New Roman" w:hAnsi="Times New Roman" w:cs="Times New Roman"/>
              </w:rPr>
              <w:t> тыс. руб.</w:t>
            </w:r>
          </w:p>
          <w:p w:rsidR="005471F6" w:rsidRPr="006D6C1E" w:rsidRDefault="005471F6" w:rsidP="005471F6">
            <w:pPr>
              <w:pStyle w:val="ac"/>
              <w:rPr>
                <w:rFonts w:ascii="Times New Roman" w:hAnsi="Times New Roman" w:cs="Times New Roman"/>
              </w:rPr>
            </w:pPr>
            <w:r w:rsidRPr="006D6C1E">
              <w:rPr>
                <w:rFonts w:ascii="Times New Roman" w:hAnsi="Times New Roman" w:cs="Times New Roman"/>
              </w:rPr>
              <w:t xml:space="preserve">2018 году </w:t>
            </w:r>
            <w:r w:rsidR="00EF6CC6">
              <w:rPr>
                <w:rFonts w:ascii="Times New Roman" w:hAnsi="Times New Roman" w:cs="Times New Roman"/>
              </w:rPr>
              <w:t>–</w:t>
            </w:r>
            <w:r w:rsidRPr="006D6C1E">
              <w:rPr>
                <w:rFonts w:ascii="Times New Roman" w:hAnsi="Times New Roman" w:cs="Times New Roman"/>
              </w:rPr>
              <w:t xml:space="preserve"> </w:t>
            </w:r>
            <w:r w:rsidR="00EF6CC6">
              <w:rPr>
                <w:rFonts w:ascii="Times New Roman" w:hAnsi="Times New Roman" w:cs="Times New Roman"/>
              </w:rPr>
              <w:t>5068,9</w:t>
            </w:r>
            <w:r w:rsidRPr="006D6C1E">
              <w:rPr>
                <w:rFonts w:ascii="Times New Roman" w:hAnsi="Times New Roman" w:cs="Times New Roman"/>
              </w:rPr>
              <w:t> тыс. руб.</w:t>
            </w:r>
          </w:p>
          <w:p w:rsidR="005471F6" w:rsidRPr="006D6C1E" w:rsidRDefault="005471F6" w:rsidP="005471F6">
            <w:pPr>
              <w:pStyle w:val="ac"/>
              <w:rPr>
                <w:rFonts w:ascii="Times New Roman" w:hAnsi="Times New Roman" w:cs="Times New Roman"/>
              </w:rPr>
            </w:pPr>
            <w:r w:rsidRPr="006D6C1E">
              <w:rPr>
                <w:rFonts w:ascii="Times New Roman" w:hAnsi="Times New Roman" w:cs="Times New Roman"/>
              </w:rPr>
              <w:t xml:space="preserve">2019 году </w:t>
            </w:r>
            <w:r w:rsidR="00EF6CC6">
              <w:rPr>
                <w:rFonts w:ascii="Times New Roman" w:hAnsi="Times New Roman" w:cs="Times New Roman"/>
              </w:rPr>
              <w:t>–</w:t>
            </w:r>
            <w:r w:rsidRPr="006D6C1E">
              <w:rPr>
                <w:rFonts w:ascii="Times New Roman" w:hAnsi="Times New Roman" w:cs="Times New Roman"/>
              </w:rPr>
              <w:t xml:space="preserve"> </w:t>
            </w:r>
            <w:r w:rsidR="00EF6CC6">
              <w:rPr>
                <w:rFonts w:ascii="Times New Roman" w:hAnsi="Times New Roman" w:cs="Times New Roman"/>
              </w:rPr>
              <w:t>5092,1</w:t>
            </w:r>
            <w:r w:rsidRPr="006D6C1E">
              <w:rPr>
                <w:rFonts w:ascii="Times New Roman" w:hAnsi="Times New Roman" w:cs="Times New Roman"/>
              </w:rPr>
              <w:t> тыс. руб.</w:t>
            </w:r>
          </w:p>
          <w:p w:rsidR="005471F6" w:rsidRPr="006D6C1E" w:rsidRDefault="005471F6" w:rsidP="005471F6">
            <w:pPr>
              <w:pStyle w:val="ac"/>
              <w:rPr>
                <w:rFonts w:ascii="Times New Roman" w:hAnsi="Times New Roman" w:cs="Times New Roman"/>
              </w:rPr>
            </w:pPr>
            <w:r w:rsidRPr="006D6C1E">
              <w:rPr>
                <w:rFonts w:ascii="Times New Roman" w:hAnsi="Times New Roman" w:cs="Times New Roman"/>
              </w:rPr>
              <w:t xml:space="preserve">2020 году </w:t>
            </w:r>
            <w:r w:rsidR="00EF6CC6">
              <w:rPr>
                <w:rFonts w:ascii="Times New Roman" w:hAnsi="Times New Roman" w:cs="Times New Roman"/>
              </w:rPr>
              <w:t>–</w:t>
            </w:r>
            <w:r w:rsidRPr="006D6C1E">
              <w:rPr>
                <w:rFonts w:ascii="Times New Roman" w:hAnsi="Times New Roman" w:cs="Times New Roman"/>
              </w:rPr>
              <w:t xml:space="preserve"> </w:t>
            </w:r>
            <w:r w:rsidR="00EF6CC6">
              <w:rPr>
                <w:rFonts w:ascii="Times New Roman" w:hAnsi="Times New Roman" w:cs="Times New Roman"/>
              </w:rPr>
              <w:t>5186,1</w:t>
            </w:r>
            <w:r w:rsidRPr="006D6C1E">
              <w:rPr>
                <w:rFonts w:ascii="Times New Roman" w:hAnsi="Times New Roman" w:cs="Times New Roman"/>
              </w:rPr>
              <w:t> тыс. руб.</w:t>
            </w:r>
          </w:p>
          <w:p w:rsidR="005471F6" w:rsidRPr="006D6C1E" w:rsidRDefault="005471F6" w:rsidP="005471F6">
            <w:pPr>
              <w:pStyle w:val="ac"/>
              <w:rPr>
                <w:rFonts w:ascii="Times New Roman" w:hAnsi="Times New Roman" w:cs="Times New Roman"/>
              </w:rPr>
            </w:pPr>
            <w:r w:rsidRPr="006D6C1E">
              <w:rPr>
                <w:rFonts w:ascii="Times New Roman" w:hAnsi="Times New Roman" w:cs="Times New Roman"/>
              </w:rPr>
              <w:t>Так же планируется привлечение внебюджетных источников:</w:t>
            </w:r>
          </w:p>
          <w:p w:rsidR="005471F6" w:rsidRPr="006D6C1E" w:rsidRDefault="005471F6" w:rsidP="005471F6">
            <w:pPr>
              <w:pStyle w:val="ac"/>
              <w:rPr>
                <w:rFonts w:ascii="Times New Roman" w:hAnsi="Times New Roman" w:cs="Times New Roman"/>
              </w:rPr>
            </w:pPr>
            <w:r w:rsidRPr="006D6C1E">
              <w:rPr>
                <w:rFonts w:ascii="Times New Roman" w:hAnsi="Times New Roman" w:cs="Times New Roman"/>
              </w:rPr>
              <w:t xml:space="preserve">Итого по Программе из внебюджетных источников - </w:t>
            </w:r>
            <w:r>
              <w:rPr>
                <w:rFonts w:ascii="Times New Roman" w:hAnsi="Times New Roman" w:cs="Times New Roman"/>
              </w:rPr>
              <w:t>12000</w:t>
            </w:r>
            <w:r w:rsidRPr="006D6C1E">
              <w:rPr>
                <w:rFonts w:ascii="Times New Roman" w:hAnsi="Times New Roman" w:cs="Times New Roman"/>
              </w:rPr>
              <w:t>,0 тыс. руб.;</w:t>
            </w:r>
          </w:p>
          <w:p w:rsidR="005471F6" w:rsidRPr="006D6C1E" w:rsidRDefault="005471F6" w:rsidP="005471F6">
            <w:pPr>
              <w:pStyle w:val="ac"/>
              <w:rPr>
                <w:rFonts w:ascii="Times New Roman" w:hAnsi="Times New Roman" w:cs="Times New Roman"/>
              </w:rPr>
            </w:pPr>
            <w:r w:rsidRPr="006D6C1E">
              <w:rPr>
                <w:rFonts w:ascii="Times New Roman" w:hAnsi="Times New Roman" w:cs="Times New Roman"/>
              </w:rPr>
              <w:t>2018 году - 4000,0 тыс. руб.</w:t>
            </w:r>
          </w:p>
          <w:p w:rsidR="005471F6" w:rsidRPr="006D6C1E" w:rsidRDefault="005471F6" w:rsidP="005471F6">
            <w:pPr>
              <w:pStyle w:val="ac"/>
              <w:rPr>
                <w:rFonts w:ascii="Times New Roman" w:hAnsi="Times New Roman" w:cs="Times New Roman"/>
              </w:rPr>
            </w:pPr>
            <w:r w:rsidRPr="006D6C1E">
              <w:rPr>
                <w:rFonts w:ascii="Times New Roman" w:hAnsi="Times New Roman" w:cs="Times New Roman"/>
              </w:rPr>
              <w:t>2019 году - 4000,0 тыс. руб.</w:t>
            </w:r>
          </w:p>
          <w:p w:rsidR="005471F6" w:rsidRPr="006D6C1E" w:rsidRDefault="005471F6" w:rsidP="0054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C1E">
              <w:rPr>
                <w:rFonts w:ascii="Times New Roman" w:hAnsi="Times New Roman" w:cs="Times New Roman"/>
                <w:sz w:val="24"/>
                <w:szCs w:val="24"/>
              </w:rPr>
              <w:t>2020 году - 4000,0 тыс. руб.</w:t>
            </w:r>
          </w:p>
        </w:tc>
      </w:tr>
      <w:tr w:rsidR="005471F6" w:rsidRPr="006D6C1E" w:rsidTr="005471F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6" w:rsidRPr="006D6C1E" w:rsidRDefault="005471F6" w:rsidP="0054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8F5" w:rsidRPr="0086152B" w:rsidRDefault="005471F6" w:rsidP="00E578F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E578F5">
              <w:rPr>
                <w:rFonts w:ascii="Times New Roman" w:hAnsi="Times New Roman" w:cs="Times New Roman"/>
              </w:rPr>
              <w:t>развитие малых форм хозяйствования на селе для у</w:t>
            </w:r>
            <w:r w:rsidR="00E578F5" w:rsidRPr="0086152B">
              <w:rPr>
                <w:rFonts w:ascii="Times New Roman" w:hAnsi="Times New Roman" w:cs="Times New Roman"/>
              </w:rPr>
              <w:t>величени</w:t>
            </w:r>
            <w:r w:rsidR="00E578F5">
              <w:rPr>
                <w:rFonts w:ascii="Times New Roman" w:hAnsi="Times New Roman" w:cs="Times New Roman"/>
              </w:rPr>
              <w:t>я</w:t>
            </w:r>
            <w:r w:rsidR="00E578F5" w:rsidRPr="0086152B">
              <w:rPr>
                <w:rFonts w:ascii="Times New Roman" w:hAnsi="Times New Roman" w:cs="Times New Roman"/>
              </w:rPr>
              <w:t xml:space="preserve"> производства овощей открытого и закрытого грунта</w:t>
            </w:r>
            <w:r w:rsidR="00E578F5">
              <w:rPr>
                <w:rFonts w:ascii="Times New Roman" w:hAnsi="Times New Roman" w:cs="Times New Roman"/>
              </w:rPr>
              <w:t>;</w:t>
            </w:r>
            <w:r w:rsidR="00E578F5" w:rsidRPr="0086152B">
              <w:rPr>
                <w:rFonts w:ascii="Times New Roman" w:hAnsi="Times New Roman" w:cs="Times New Roman"/>
              </w:rPr>
              <w:t xml:space="preserve"> </w:t>
            </w:r>
          </w:p>
          <w:p w:rsidR="005471F6" w:rsidRPr="00B521F8" w:rsidRDefault="005471F6" w:rsidP="005471F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E578F5">
              <w:rPr>
                <w:rFonts w:ascii="Times New Roman" w:hAnsi="Times New Roman" w:cs="Times New Roman"/>
              </w:rPr>
              <w:t>о</w:t>
            </w:r>
            <w:r w:rsidR="00E578F5" w:rsidRPr="0086152B">
              <w:rPr>
                <w:rFonts w:ascii="Times New Roman" w:eastAsia="Times New Roman" w:hAnsi="Times New Roman" w:cs="Times New Roman"/>
              </w:rPr>
              <w:t>беспечение занятости сельского населения, повышение уровня его жизни и квалификации</w:t>
            </w:r>
            <w:r w:rsidRPr="00B521F8">
              <w:rPr>
                <w:rFonts w:ascii="Times New Roman" w:hAnsi="Times New Roman" w:cs="Times New Roman"/>
              </w:rPr>
              <w:t>;</w:t>
            </w:r>
          </w:p>
          <w:p w:rsidR="005471F6" w:rsidRPr="006D6C1E" w:rsidRDefault="005471F6" w:rsidP="00E578F5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E578F5">
              <w:rPr>
                <w:rFonts w:ascii="Times New Roman" w:hAnsi="Times New Roman" w:cs="Times New Roman"/>
              </w:rPr>
              <w:t>у</w:t>
            </w:r>
            <w:r w:rsidR="00E578F5" w:rsidRPr="0086152B">
              <w:rPr>
                <w:rFonts w:ascii="Times New Roman" w:hAnsi="Times New Roman" w:cs="Times New Roman"/>
              </w:rPr>
              <w:t>величение производства продукции сельского хозяйс</w:t>
            </w:r>
            <w:r w:rsidR="00E578F5">
              <w:rPr>
                <w:rFonts w:ascii="Times New Roman" w:hAnsi="Times New Roman" w:cs="Times New Roman"/>
              </w:rPr>
              <w:t>тва в хозяйствах всех категорий</w:t>
            </w:r>
          </w:p>
        </w:tc>
      </w:tr>
    </w:tbl>
    <w:p w:rsidR="0086137C" w:rsidRDefault="0086137C" w:rsidP="00A02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0C2" w:rsidRPr="006D6C1E" w:rsidRDefault="00A027A7" w:rsidP="00A027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5" w:name="sub_2410"/>
      <w:bookmarkEnd w:id="4"/>
      <w:r w:rsidRPr="006D6C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1. </w:t>
      </w:r>
      <w:r w:rsidR="00BA40C2" w:rsidRPr="006D6C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 xml:space="preserve">За период реализации приоритетного национального проекта «Развитие агропромышленного комплекса» и </w:t>
      </w:r>
      <w:r w:rsidR="006A6246">
        <w:rPr>
          <w:rFonts w:ascii="Times New Roman" w:hAnsi="Times New Roman" w:cs="Times New Roman"/>
          <w:sz w:val="28"/>
          <w:szCs w:val="28"/>
        </w:rPr>
        <w:t>муниципальной</w:t>
      </w:r>
      <w:r w:rsidRPr="006D6C1E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2016 - 2020 годы</w:t>
      </w:r>
      <w:r w:rsidR="00A31B1D">
        <w:rPr>
          <w:rFonts w:ascii="Times New Roman" w:hAnsi="Times New Roman" w:cs="Times New Roman"/>
          <w:sz w:val="28"/>
          <w:szCs w:val="28"/>
        </w:rPr>
        <w:t>»</w:t>
      </w:r>
      <w:r w:rsidRPr="006D6C1E">
        <w:rPr>
          <w:rFonts w:ascii="Times New Roman" w:hAnsi="Times New Roman" w:cs="Times New Roman"/>
          <w:sz w:val="28"/>
          <w:szCs w:val="28"/>
        </w:rPr>
        <w:t xml:space="preserve"> был обеспечен рост продукции сельского хозяйства.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В целом по муниципальному образованию «Город Майкоп», производство основных видов сельскохозяйственной продукции в среднем за 2011 - 2016 годы увеличилось: зерна - на 23,3%, подсолнечника - на 37,6%, мяса - на 35%, молока - на 6,7%.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Вместе с тем, перечень проблем обеспечения поступательного экономического развития АПК сохраняется. Мировой финансовый и экономический кризис негативно отразился на инвестиционном климате в АПК, динамике развития сельскохозяйственного производства.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В числе проблем следует выделить: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 xml:space="preserve">1) 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развитию, ограниченный доступ сельскохозяйственных товаропроизводителей </w:t>
      </w:r>
      <w:r w:rsidRPr="006D6C1E">
        <w:rPr>
          <w:rFonts w:ascii="Times New Roman" w:hAnsi="Times New Roman" w:cs="Times New Roman"/>
          <w:sz w:val="28"/>
          <w:szCs w:val="28"/>
        </w:rPr>
        <w:lastRenderedPageBreak/>
        <w:t>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2)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низкая общественная оценка сельскохозяйственного труда, недостаточное ресурсное обеспечение на всех уровнях финансирования.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Динамика развития АПК до 2020 года будет формироваться под воздействием разнонаправленных факторов. С одной стороны, скажутся меры, которые были приняты в последние годы по повышению устойчивости агропромышленного производства, с другой - сохраняется сложная макроэкономическая обстановка в связи с последствиями мирового финансового и экономического кризиса, что усиливает вероятность проявления рисков для устойчивого и динамичного развития аграрного сектора экономики.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В прогнозный период намечаются следующие значимые тенденции: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1) увеличение инвестиций на повышение плодородия и развитие мелиорации сельскохозяйственных земель, стимулирование улучшения использования земельных угодий;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 xml:space="preserve">2) преодоление стагнации в </w:t>
      </w:r>
      <w:proofErr w:type="spellStart"/>
      <w:r w:rsidRPr="006D6C1E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6D6C1E">
        <w:rPr>
          <w:rFonts w:ascii="Times New Roman" w:hAnsi="Times New Roman" w:cs="Times New Roman"/>
          <w:sz w:val="28"/>
          <w:szCs w:val="28"/>
        </w:rPr>
        <w:t xml:space="preserve"> скотоводства, создание условий для наращивания производства мяса крупного рогатого скота и молочных продуктов;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D6C1E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6D6C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6C1E">
        <w:rPr>
          <w:rFonts w:ascii="Times New Roman" w:hAnsi="Times New Roman" w:cs="Times New Roman"/>
          <w:sz w:val="28"/>
          <w:szCs w:val="28"/>
        </w:rPr>
        <w:t>биологизация</w:t>
      </w:r>
      <w:proofErr w:type="spellEnd"/>
      <w:r w:rsidRPr="006D6C1E">
        <w:rPr>
          <w:rFonts w:ascii="Times New Roman" w:hAnsi="Times New Roman" w:cs="Times New Roman"/>
          <w:sz w:val="28"/>
          <w:szCs w:val="28"/>
        </w:rPr>
        <w:t xml:space="preserve"> агропромышленного производства на основе применения новых технологий в растениеводстве, животноводстве, пищевой промышленности в целях сохранения природного потенциала и повышения безопасности пищевых продуктов.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В растениеводстве предстоит освоить интенсивные технологии, базирующиеся на новом поколении тракторов и сельскохозяйственных машин, увеличении внесения минеральных удобрений (с 51 кг в пересчете на 100% питательных веществ на 1 га посевов в 2017 году до 70 кг в перспективе) и выполнении работ по защите растений от вредителей и болезней, переходе на посев перспективными высокоурожайными сортами и гибридами. По отдельным культурам необходимо существенное расширение их посевных площадей.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В животноводстве решение задачи ускоренного наращивания производства мяса и молока позволит повысить уровень потребления населением этих продуктов.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Среднегодовой темп роста продукции сельского хозяйства в период до 2020 года должен составить не менее 1,8-2,0% производства пищевых продуктов. Более высокие темпы намечены по группе мяса и мясопродуктов, молока и молокопродуктов, плодоовощной продукции. Уровень использования производственных мощностей достигнет 85%.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Прогнозируемые объемы производства продукции сельского хозяйства по большинству их видов позволят обеспечить полноценное питание населения муниципального образования </w:t>
      </w:r>
      <w:r w:rsidR="003E5F20" w:rsidRPr="006D6C1E">
        <w:rPr>
          <w:rFonts w:ascii="Times New Roman" w:hAnsi="Times New Roman" w:cs="Times New Roman"/>
          <w:sz w:val="28"/>
          <w:szCs w:val="28"/>
        </w:rPr>
        <w:t>«</w:t>
      </w:r>
      <w:r w:rsidRPr="006D6C1E">
        <w:rPr>
          <w:rFonts w:ascii="Times New Roman" w:hAnsi="Times New Roman" w:cs="Times New Roman"/>
          <w:sz w:val="28"/>
          <w:szCs w:val="28"/>
        </w:rPr>
        <w:t>Город Майкоп</w:t>
      </w:r>
      <w:r w:rsidR="003E5F20" w:rsidRPr="006D6C1E">
        <w:rPr>
          <w:rFonts w:ascii="Times New Roman" w:hAnsi="Times New Roman" w:cs="Times New Roman"/>
          <w:sz w:val="28"/>
          <w:szCs w:val="28"/>
        </w:rPr>
        <w:t>»</w:t>
      </w:r>
      <w:r w:rsidRPr="006D6C1E">
        <w:rPr>
          <w:rFonts w:ascii="Times New Roman" w:hAnsi="Times New Roman" w:cs="Times New Roman"/>
          <w:sz w:val="28"/>
          <w:szCs w:val="28"/>
        </w:rPr>
        <w:t>.</w:t>
      </w:r>
    </w:p>
    <w:p w:rsidR="00F278DE" w:rsidRDefault="00F278DE" w:rsidP="00A027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6" w:name="sub_2420"/>
      <w:bookmarkEnd w:id="5"/>
    </w:p>
    <w:p w:rsidR="00BA40C2" w:rsidRPr="006D6C1E" w:rsidRDefault="00BA40C2" w:rsidP="00A027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D6C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 Приоритеты государственной политики в соответствующей сфере социально-экономического развития, цели, задачи, целевые показатели (индикаторы) муниципальной программы, описание ожидаемых конечных результатов реализации муниципальной программы</w:t>
      </w:r>
      <w:r w:rsidR="008C23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6D6C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сроки и этапы реализации муниципальной программы</w:t>
      </w:r>
    </w:p>
    <w:bookmarkEnd w:id="6"/>
    <w:p w:rsidR="00343291" w:rsidRDefault="00343291" w:rsidP="00AC3A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78F5" w:rsidRDefault="00E578F5" w:rsidP="00E578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299">
        <w:rPr>
          <w:sz w:val="28"/>
          <w:szCs w:val="28"/>
        </w:rPr>
        <w:t>Приоритеты и цели государственной политики в сфере функционирования и развития агропромышленного комплекса сформулированы в следующих основополагающих документах:</w:t>
      </w:r>
    </w:p>
    <w:p w:rsidR="00A31B1D" w:rsidRDefault="005606CB" w:rsidP="00A31B1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2" w:history="1">
        <w:r w:rsidR="00E578F5" w:rsidRPr="00A31B1D">
          <w:rPr>
            <w:rStyle w:val="af"/>
            <w:color w:val="auto"/>
            <w:sz w:val="28"/>
            <w:szCs w:val="28"/>
            <w:u w:val="none"/>
          </w:rPr>
          <w:t>Федеральный закон «О развитии сельского хозяйства</w:t>
        </w:r>
      </w:hyperlink>
      <w:r w:rsidR="00E578F5" w:rsidRPr="00A31B1D">
        <w:rPr>
          <w:rStyle w:val="af"/>
          <w:color w:val="auto"/>
          <w:sz w:val="28"/>
          <w:szCs w:val="28"/>
          <w:u w:val="none"/>
        </w:rPr>
        <w:t>»</w:t>
      </w:r>
      <w:r w:rsidR="00A31B1D" w:rsidRPr="00A31B1D">
        <w:rPr>
          <w:rStyle w:val="af"/>
          <w:color w:val="auto"/>
          <w:sz w:val="28"/>
          <w:szCs w:val="28"/>
          <w:u w:val="none"/>
        </w:rPr>
        <w:t xml:space="preserve"> </w:t>
      </w:r>
      <w:r w:rsidR="00A31B1D" w:rsidRPr="00A31B1D">
        <w:rPr>
          <w:sz w:val="28"/>
          <w:szCs w:val="28"/>
        </w:rPr>
        <w:t>от 29 декабря 2006 </w:t>
      </w:r>
      <w:r w:rsidR="007E6B38">
        <w:rPr>
          <w:sz w:val="28"/>
          <w:szCs w:val="28"/>
        </w:rPr>
        <w:t>№</w:t>
      </w:r>
      <w:r w:rsidR="00A31B1D" w:rsidRPr="00A31B1D">
        <w:rPr>
          <w:sz w:val="28"/>
          <w:szCs w:val="28"/>
        </w:rPr>
        <w:t> 264-ФЗ</w:t>
      </w:r>
      <w:r w:rsidR="00E578F5" w:rsidRPr="00A31B1D">
        <w:rPr>
          <w:sz w:val="28"/>
          <w:szCs w:val="28"/>
        </w:rPr>
        <w:t>;</w:t>
      </w:r>
    </w:p>
    <w:p w:rsidR="00E578F5" w:rsidRPr="00A31B1D" w:rsidRDefault="005606CB" w:rsidP="00A31B1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3" w:history="1">
        <w:r w:rsidR="00E578F5" w:rsidRPr="00A31B1D">
          <w:rPr>
            <w:rStyle w:val="af"/>
            <w:color w:val="auto"/>
            <w:sz w:val="28"/>
            <w:szCs w:val="28"/>
            <w:u w:val="none"/>
          </w:rPr>
          <w:t>Федеральный закон «О сельскохозяйственной кооперации</w:t>
        </w:r>
      </w:hyperlink>
      <w:r w:rsidR="00E578F5" w:rsidRPr="00A31B1D">
        <w:rPr>
          <w:rStyle w:val="af"/>
          <w:color w:val="auto"/>
          <w:sz w:val="28"/>
          <w:szCs w:val="28"/>
          <w:u w:val="none"/>
        </w:rPr>
        <w:t>»</w:t>
      </w:r>
      <w:r w:rsidR="00A31B1D" w:rsidRPr="00A31B1D">
        <w:rPr>
          <w:rStyle w:val="af"/>
          <w:color w:val="auto"/>
          <w:sz w:val="28"/>
          <w:szCs w:val="28"/>
          <w:u w:val="none"/>
        </w:rPr>
        <w:t xml:space="preserve"> </w:t>
      </w:r>
      <w:r w:rsidR="00A31B1D" w:rsidRPr="00A31B1D">
        <w:rPr>
          <w:kern w:val="36"/>
          <w:sz w:val="28"/>
          <w:szCs w:val="28"/>
        </w:rPr>
        <w:t xml:space="preserve">от 08.12.1995 </w:t>
      </w:r>
      <w:r w:rsidR="007E6B38">
        <w:rPr>
          <w:kern w:val="36"/>
          <w:sz w:val="28"/>
          <w:szCs w:val="28"/>
        </w:rPr>
        <w:t>№</w:t>
      </w:r>
      <w:r w:rsidR="00A31B1D" w:rsidRPr="00A31B1D">
        <w:rPr>
          <w:kern w:val="36"/>
          <w:sz w:val="28"/>
          <w:szCs w:val="28"/>
        </w:rPr>
        <w:t xml:space="preserve"> 193-ФЗ</w:t>
      </w:r>
      <w:r w:rsidR="00E578F5" w:rsidRPr="00A31B1D">
        <w:rPr>
          <w:sz w:val="28"/>
          <w:szCs w:val="28"/>
        </w:rPr>
        <w:t>;</w:t>
      </w:r>
    </w:p>
    <w:p w:rsidR="00E578F5" w:rsidRPr="00A31B1D" w:rsidRDefault="005606CB" w:rsidP="00A31B1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4" w:history="1">
        <w:r w:rsidR="00E578F5" w:rsidRPr="00A31B1D">
          <w:rPr>
            <w:rStyle w:val="af"/>
            <w:color w:val="auto"/>
            <w:sz w:val="28"/>
            <w:szCs w:val="28"/>
            <w:u w:val="none"/>
          </w:rPr>
          <w:t>Федеральный закон «О крестьянском (фермерском) хозяйстве</w:t>
        </w:r>
      </w:hyperlink>
      <w:r w:rsidR="00E578F5" w:rsidRPr="00A31B1D">
        <w:rPr>
          <w:rStyle w:val="af"/>
          <w:color w:val="auto"/>
          <w:sz w:val="28"/>
          <w:szCs w:val="28"/>
          <w:u w:val="none"/>
        </w:rPr>
        <w:t>»</w:t>
      </w:r>
      <w:r w:rsidR="00A31B1D" w:rsidRPr="00A31B1D">
        <w:rPr>
          <w:rStyle w:val="af"/>
          <w:color w:val="auto"/>
          <w:sz w:val="28"/>
          <w:szCs w:val="28"/>
          <w:u w:val="none"/>
        </w:rPr>
        <w:t xml:space="preserve"> </w:t>
      </w:r>
      <w:r w:rsidR="00A31B1D" w:rsidRPr="00A31B1D">
        <w:rPr>
          <w:sz w:val="28"/>
          <w:szCs w:val="28"/>
        </w:rPr>
        <w:t xml:space="preserve">от 11 июня 2003 </w:t>
      </w:r>
      <w:r w:rsidR="007E6B38">
        <w:rPr>
          <w:sz w:val="28"/>
          <w:szCs w:val="28"/>
        </w:rPr>
        <w:t>№</w:t>
      </w:r>
      <w:r w:rsidR="00A31B1D" w:rsidRPr="00A31B1D">
        <w:rPr>
          <w:sz w:val="28"/>
          <w:szCs w:val="28"/>
        </w:rPr>
        <w:t xml:space="preserve"> 74-ФЗ</w:t>
      </w:r>
      <w:r w:rsidR="00E578F5" w:rsidRPr="00A31B1D">
        <w:rPr>
          <w:sz w:val="28"/>
          <w:szCs w:val="28"/>
        </w:rPr>
        <w:t>;</w:t>
      </w:r>
    </w:p>
    <w:p w:rsidR="00E578F5" w:rsidRPr="00A31B1D" w:rsidRDefault="005606CB" w:rsidP="00A31B1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5" w:history="1">
        <w:r w:rsidR="00E578F5" w:rsidRPr="00A31B1D">
          <w:rPr>
            <w:rStyle w:val="af"/>
            <w:color w:val="auto"/>
            <w:sz w:val="28"/>
            <w:szCs w:val="28"/>
            <w:u w:val="none"/>
          </w:rPr>
          <w:t>Федеральный закон «О личном подсобном хозяйстве</w:t>
        </w:r>
      </w:hyperlink>
      <w:r w:rsidR="00E578F5" w:rsidRPr="00A31B1D">
        <w:rPr>
          <w:rStyle w:val="af"/>
          <w:color w:val="auto"/>
          <w:sz w:val="28"/>
          <w:szCs w:val="28"/>
          <w:u w:val="none"/>
        </w:rPr>
        <w:t>»</w:t>
      </w:r>
      <w:r w:rsidR="00A31B1D" w:rsidRPr="00A31B1D">
        <w:rPr>
          <w:sz w:val="28"/>
          <w:szCs w:val="28"/>
        </w:rPr>
        <w:t xml:space="preserve"> от 7 июля 2003 </w:t>
      </w:r>
      <w:r w:rsidR="007E6B38">
        <w:rPr>
          <w:sz w:val="28"/>
          <w:szCs w:val="28"/>
        </w:rPr>
        <w:t>№</w:t>
      </w:r>
      <w:r w:rsidR="00A31B1D" w:rsidRPr="00A31B1D">
        <w:rPr>
          <w:sz w:val="28"/>
          <w:szCs w:val="28"/>
        </w:rPr>
        <w:t xml:space="preserve"> 112-ФЗ</w:t>
      </w:r>
      <w:r w:rsidR="00E578F5" w:rsidRPr="00A31B1D">
        <w:rPr>
          <w:sz w:val="28"/>
          <w:szCs w:val="28"/>
        </w:rPr>
        <w:t>;</w:t>
      </w:r>
    </w:p>
    <w:p w:rsidR="00E578F5" w:rsidRPr="00A31B1D" w:rsidRDefault="005606CB" w:rsidP="00A31B1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6" w:history="1">
        <w:r w:rsidR="00E578F5" w:rsidRPr="00A31B1D">
          <w:rPr>
            <w:rStyle w:val="af"/>
            <w:color w:val="auto"/>
            <w:sz w:val="28"/>
            <w:szCs w:val="28"/>
            <w:u w:val="none"/>
          </w:rPr>
          <w:t>Федеральный закон «О племенном животноводстве</w:t>
        </w:r>
      </w:hyperlink>
      <w:r w:rsidR="00E578F5" w:rsidRPr="00A31B1D">
        <w:rPr>
          <w:rStyle w:val="af"/>
          <w:color w:val="auto"/>
          <w:sz w:val="28"/>
          <w:szCs w:val="28"/>
          <w:u w:val="none"/>
        </w:rPr>
        <w:t>»</w:t>
      </w:r>
      <w:r w:rsidR="00A31B1D" w:rsidRPr="00A31B1D">
        <w:rPr>
          <w:sz w:val="28"/>
          <w:szCs w:val="28"/>
        </w:rPr>
        <w:t xml:space="preserve"> от 3 августа 1995 </w:t>
      </w:r>
      <w:r w:rsidR="007E6B38">
        <w:rPr>
          <w:sz w:val="28"/>
          <w:szCs w:val="28"/>
        </w:rPr>
        <w:t>№</w:t>
      </w:r>
      <w:r w:rsidR="00A31B1D" w:rsidRPr="00A31B1D">
        <w:rPr>
          <w:sz w:val="28"/>
          <w:szCs w:val="28"/>
        </w:rPr>
        <w:t xml:space="preserve"> 123-ФЗ</w:t>
      </w:r>
      <w:r w:rsidR="00E578F5" w:rsidRPr="00A31B1D">
        <w:rPr>
          <w:sz w:val="28"/>
          <w:szCs w:val="28"/>
        </w:rPr>
        <w:t>;</w:t>
      </w:r>
    </w:p>
    <w:p w:rsidR="00E578F5" w:rsidRPr="00A31B1D" w:rsidRDefault="005606CB" w:rsidP="00A31B1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7" w:history="1">
        <w:r w:rsidR="00E578F5" w:rsidRPr="00A31B1D">
          <w:rPr>
            <w:rStyle w:val="af"/>
            <w:color w:val="auto"/>
            <w:sz w:val="28"/>
            <w:szCs w:val="28"/>
            <w:u w:val="none"/>
          </w:rPr>
          <w:t>Федеральный закон «О семеноводстве</w:t>
        </w:r>
      </w:hyperlink>
      <w:r w:rsidR="00E578F5" w:rsidRPr="00A31B1D">
        <w:rPr>
          <w:rStyle w:val="af"/>
          <w:color w:val="auto"/>
          <w:sz w:val="28"/>
          <w:szCs w:val="28"/>
          <w:u w:val="none"/>
        </w:rPr>
        <w:t>»</w:t>
      </w:r>
      <w:r w:rsidR="00A31B1D" w:rsidRPr="00A31B1D">
        <w:rPr>
          <w:sz w:val="28"/>
          <w:szCs w:val="28"/>
        </w:rPr>
        <w:t xml:space="preserve"> от 17 декабря 1997 </w:t>
      </w:r>
      <w:r w:rsidR="007E6B38">
        <w:rPr>
          <w:sz w:val="28"/>
          <w:szCs w:val="28"/>
        </w:rPr>
        <w:t>№</w:t>
      </w:r>
      <w:r w:rsidR="00A31B1D" w:rsidRPr="00A31B1D">
        <w:rPr>
          <w:sz w:val="28"/>
          <w:szCs w:val="28"/>
        </w:rPr>
        <w:t xml:space="preserve"> 149-ФЗ</w:t>
      </w:r>
      <w:r w:rsidR="00E578F5" w:rsidRPr="00A31B1D">
        <w:rPr>
          <w:sz w:val="28"/>
          <w:szCs w:val="28"/>
        </w:rPr>
        <w:t>;</w:t>
      </w:r>
    </w:p>
    <w:p w:rsidR="00E578F5" w:rsidRDefault="005606CB" w:rsidP="00A31B1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8" w:history="1">
        <w:r w:rsidR="00E578F5" w:rsidRPr="00A31B1D">
          <w:rPr>
            <w:rStyle w:val="af"/>
            <w:color w:val="auto"/>
            <w:sz w:val="28"/>
            <w:szCs w:val="28"/>
            <w:u w:val="none"/>
          </w:rPr>
          <w:t>Доктрина продовольственной безопасности Российской Федерации</w:t>
        </w:r>
      </w:hyperlink>
      <w:r w:rsidR="00E578F5" w:rsidRPr="00A31B1D">
        <w:rPr>
          <w:sz w:val="28"/>
          <w:szCs w:val="28"/>
        </w:rPr>
        <w:t xml:space="preserve">, утвержденная </w:t>
      </w:r>
      <w:hyperlink r:id="rId19" w:history="1">
        <w:r w:rsidR="00E578F5" w:rsidRPr="00A31B1D">
          <w:rPr>
            <w:rStyle w:val="af"/>
            <w:color w:val="auto"/>
            <w:sz w:val="28"/>
            <w:szCs w:val="28"/>
            <w:u w:val="none"/>
          </w:rPr>
          <w:t>Указом Президента Российской Федерации от 30 января 2010 № 120</w:t>
        </w:r>
      </w:hyperlink>
      <w:r w:rsidR="00E578F5" w:rsidRPr="00D35299">
        <w:rPr>
          <w:sz w:val="28"/>
          <w:szCs w:val="28"/>
        </w:rPr>
        <w:t>;</w:t>
      </w:r>
    </w:p>
    <w:p w:rsidR="00E578F5" w:rsidRDefault="005606CB" w:rsidP="00E578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0" w:history="1">
        <w:r w:rsidR="00E578F5" w:rsidRPr="00D35299">
          <w:rPr>
            <w:rStyle w:val="af"/>
            <w:color w:val="auto"/>
            <w:sz w:val="28"/>
            <w:szCs w:val="28"/>
            <w:u w:val="none"/>
          </w:rPr>
          <w:t>Стратегия развития пищевой и перерабатывающей промышленности Российской Федерации на период до 2020 года</w:t>
        </w:r>
      </w:hyperlink>
      <w:r w:rsidR="00E578F5" w:rsidRPr="00D35299">
        <w:rPr>
          <w:sz w:val="28"/>
          <w:szCs w:val="28"/>
        </w:rPr>
        <w:t xml:space="preserve">, утвержденная </w:t>
      </w:r>
      <w:hyperlink r:id="rId21" w:history="1">
        <w:r w:rsidR="00E578F5" w:rsidRPr="00D35299">
          <w:rPr>
            <w:rStyle w:val="af"/>
            <w:color w:val="auto"/>
            <w:sz w:val="28"/>
            <w:szCs w:val="28"/>
            <w:u w:val="none"/>
          </w:rPr>
          <w:t xml:space="preserve">распоряжением Правительства Российской Федерации от 17 апреля 2012 </w:t>
        </w:r>
        <w:r w:rsidR="00E578F5">
          <w:rPr>
            <w:rStyle w:val="af"/>
            <w:color w:val="auto"/>
            <w:sz w:val="28"/>
            <w:szCs w:val="28"/>
            <w:u w:val="none"/>
          </w:rPr>
          <w:t>№</w:t>
        </w:r>
        <w:r w:rsidR="00E578F5" w:rsidRPr="00D35299">
          <w:rPr>
            <w:rStyle w:val="af"/>
            <w:color w:val="auto"/>
            <w:sz w:val="28"/>
            <w:szCs w:val="28"/>
            <w:u w:val="none"/>
          </w:rPr>
          <w:t xml:space="preserve"> 559-р</w:t>
        </w:r>
      </w:hyperlink>
      <w:r w:rsidR="00E578F5" w:rsidRPr="00D35299">
        <w:rPr>
          <w:sz w:val="28"/>
          <w:szCs w:val="28"/>
        </w:rPr>
        <w:t>;</w:t>
      </w:r>
    </w:p>
    <w:p w:rsidR="00E578F5" w:rsidRDefault="005606CB" w:rsidP="00E578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2" w:history="1">
        <w:r w:rsidR="00E578F5" w:rsidRPr="00D35299">
          <w:rPr>
            <w:rStyle w:val="af"/>
            <w:color w:val="auto"/>
            <w:sz w:val="28"/>
            <w:szCs w:val="28"/>
            <w:u w:val="none"/>
          </w:rPr>
          <w:t>Стратегия устойчивого развития сельских территорий Российской Федерации на период до 2030 года</w:t>
        </w:r>
      </w:hyperlink>
      <w:r w:rsidR="00E578F5" w:rsidRPr="00D35299">
        <w:rPr>
          <w:sz w:val="28"/>
          <w:szCs w:val="28"/>
        </w:rPr>
        <w:t xml:space="preserve">, утвержденная </w:t>
      </w:r>
      <w:hyperlink r:id="rId23" w:history="1">
        <w:r w:rsidR="00E578F5" w:rsidRPr="00D35299">
          <w:rPr>
            <w:rStyle w:val="af"/>
            <w:color w:val="auto"/>
            <w:sz w:val="28"/>
            <w:szCs w:val="28"/>
            <w:u w:val="none"/>
          </w:rPr>
          <w:t xml:space="preserve">распоряжением Правительства Российской Федерации от 2 февраля 2015 </w:t>
        </w:r>
        <w:r w:rsidR="00E578F5">
          <w:rPr>
            <w:rStyle w:val="af"/>
            <w:color w:val="auto"/>
            <w:sz w:val="28"/>
            <w:szCs w:val="28"/>
            <w:u w:val="none"/>
          </w:rPr>
          <w:t>№ 1</w:t>
        </w:r>
        <w:r w:rsidR="00E578F5" w:rsidRPr="00D35299">
          <w:rPr>
            <w:rStyle w:val="af"/>
            <w:color w:val="auto"/>
            <w:sz w:val="28"/>
            <w:szCs w:val="28"/>
            <w:u w:val="none"/>
          </w:rPr>
          <w:t>51-р</w:t>
        </w:r>
      </w:hyperlink>
      <w:r w:rsidR="00E578F5" w:rsidRPr="00D35299">
        <w:rPr>
          <w:sz w:val="28"/>
          <w:szCs w:val="28"/>
        </w:rPr>
        <w:t>;</w:t>
      </w:r>
    </w:p>
    <w:p w:rsidR="00E578F5" w:rsidRDefault="005606CB" w:rsidP="00E578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4" w:history="1">
        <w:r w:rsidR="00E578F5" w:rsidRPr="00D35299">
          <w:rPr>
            <w:rStyle w:val="af"/>
            <w:color w:val="auto"/>
            <w:sz w:val="28"/>
            <w:szCs w:val="28"/>
            <w:u w:val="none"/>
          </w:rPr>
          <w:t>Концепция долгосрочного социально-экономического развития Российской Федерации на период до 2020 года</w:t>
        </w:r>
      </w:hyperlink>
      <w:r w:rsidR="00E578F5" w:rsidRPr="00D35299">
        <w:rPr>
          <w:sz w:val="28"/>
          <w:szCs w:val="28"/>
        </w:rPr>
        <w:t xml:space="preserve">, утвержденная </w:t>
      </w:r>
      <w:hyperlink r:id="rId25" w:history="1">
        <w:r w:rsidR="00E578F5" w:rsidRPr="00D35299">
          <w:rPr>
            <w:rStyle w:val="af"/>
            <w:color w:val="auto"/>
            <w:sz w:val="28"/>
            <w:szCs w:val="28"/>
            <w:u w:val="none"/>
          </w:rPr>
          <w:t xml:space="preserve">распоряжением Правительства Российской Федерации от 17 ноября 2008 </w:t>
        </w:r>
        <w:r w:rsidR="00E578F5">
          <w:rPr>
            <w:rStyle w:val="af"/>
            <w:color w:val="auto"/>
            <w:sz w:val="28"/>
            <w:szCs w:val="28"/>
            <w:u w:val="none"/>
          </w:rPr>
          <w:t xml:space="preserve">№ </w:t>
        </w:r>
        <w:r w:rsidR="00E578F5" w:rsidRPr="00D35299">
          <w:rPr>
            <w:rStyle w:val="af"/>
            <w:color w:val="auto"/>
            <w:sz w:val="28"/>
            <w:szCs w:val="28"/>
            <w:u w:val="none"/>
          </w:rPr>
          <w:t>1662-р</w:t>
        </w:r>
      </w:hyperlink>
      <w:r w:rsidR="00E578F5" w:rsidRPr="00D35299">
        <w:rPr>
          <w:sz w:val="28"/>
          <w:szCs w:val="28"/>
        </w:rPr>
        <w:t>;</w:t>
      </w:r>
    </w:p>
    <w:p w:rsidR="00E578F5" w:rsidRDefault="005606CB" w:rsidP="00E578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6" w:history="1">
        <w:r w:rsidR="00E578F5" w:rsidRPr="00D35299">
          <w:rPr>
            <w:rStyle w:val="af"/>
            <w:color w:val="auto"/>
            <w:sz w:val="28"/>
            <w:szCs w:val="28"/>
            <w:u w:val="none"/>
          </w:rPr>
          <w:t>Концепция развития государственного мониторинга земель сельскохозяйственного назначения и земель, используемых или предоставленных для ведения сельского хозяйства в составе земель иных категорий, и формирования государственных информационных ресурсов об этих землях на период до 2020 года</w:t>
        </w:r>
      </w:hyperlink>
      <w:r w:rsidR="00E578F5" w:rsidRPr="00D35299">
        <w:rPr>
          <w:sz w:val="28"/>
          <w:szCs w:val="28"/>
        </w:rPr>
        <w:t xml:space="preserve">, утвержденная </w:t>
      </w:r>
      <w:hyperlink r:id="rId27" w:history="1">
        <w:r w:rsidR="00E578F5" w:rsidRPr="00D35299">
          <w:rPr>
            <w:rStyle w:val="af"/>
            <w:color w:val="auto"/>
            <w:sz w:val="28"/>
            <w:szCs w:val="28"/>
            <w:u w:val="none"/>
          </w:rPr>
          <w:t xml:space="preserve">распоряжением Правительства Российской Федерации от 30 июля 2010 </w:t>
        </w:r>
        <w:r w:rsidR="00E578F5">
          <w:rPr>
            <w:rStyle w:val="af"/>
            <w:color w:val="auto"/>
            <w:sz w:val="28"/>
            <w:szCs w:val="28"/>
            <w:u w:val="none"/>
          </w:rPr>
          <w:t xml:space="preserve">№ </w:t>
        </w:r>
        <w:r w:rsidR="00E578F5" w:rsidRPr="00D35299">
          <w:rPr>
            <w:rStyle w:val="af"/>
            <w:color w:val="auto"/>
            <w:sz w:val="28"/>
            <w:szCs w:val="28"/>
            <w:u w:val="none"/>
          </w:rPr>
          <w:t>1292-р</w:t>
        </w:r>
      </w:hyperlink>
      <w:r w:rsidR="00E578F5" w:rsidRPr="00D35299">
        <w:rPr>
          <w:sz w:val="28"/>
          <w:szCs w:val="28"/>
        </w:rPr>
        <w:t>;</w:t>
      </w:r>
    </w:p>
    <w:p w:rsidR="00E578F5" w:rsidRPr="00D35299" w:rsidRDefault="005606CB" w:rsidP="00E578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8" w:history="1">
        <w:r w:rsidR="00E578F5" w:rsidRPr="00D35299">
          <w:rPr>
            <w:rStyle w:val="af"/>
            <w:color w:val="auto"/>
            <w:sz w:val="28"/>
            <w:szCs w:val="28"/>
            <w:u w:val="none"/>
          </w:rPr>
          <w:t>Концепция устойчивого развития сельских территорий Российской Федерации на период до 2020 года</w:t>
        </w:r>
      </w:hyperlink>
      <w:r w:rsidR="00E578F5" w:rsidRPr="00D35299">
        <w:rPr>
          <w:sz w:val="28"/>
          <w:szCs w:val="28"/>
        </w:rPr>
        <w:t xml:space="preserve">, утвержденная </w:t>
      </w:r>
      <w:hyperlink r:id="rId29" w:history="1">
        <w:r w:rsidR="00E578F5" w:rsidRPr="00D35299">
          <w:rPr>
            <w:rStyle w:val="af"/>
            <w:color w:val="auto"/>
            <w:sz w:val="28"/>
            <w:szCs w:val="28"/>
            <w:u w:val="none"/>
          </w:rPr>
          <w:t xml:space="preserve">распоряжением Правительства Российской Федерации от 30 ноября 2010 </w:t>
        </w:r>
        <w:r w:rsidR="00E578F5">
          <w:rPr>
            <w:rStyle w:val="af"/>
            <w:color w:val="auto"/>
            <w:sz w:val="28"/>
            <w:szCs w:val="28"/>
            <w:u w:val="none"/>
          </w:rPr>
          <w:t>№ 2</w:t>
        </w:r>
        <w:r w:rsidR="00E578F5" w:rsidRPr="00D35299">
          <w:rPr>
            <w:rStyle w:val="af"/>
            <w:color w:val="auto"/>
            <w:sz w:val="28"/>
            <w:szCs w:val="28"/>
            <w:u w:val="none"/>
          </w:rPr>
          <w:t>136-р</w:t>
        </w:r>
      </w:hyperlink>
      <w:r w:rsidR="00E578F5" w:rsidRPr="00D35299">
        <w:rPr>
          <w:sz w:val="28"/>
          <w:szCs w:val="28"/>
        </w:rPr>
        <w:t>;     </w:t>
      </w:r>
    </w:p>
    <w:p w:rsidR="00A027A7" w:rsidRPr="006D6C1E" w:rsidRDefault="00F538A2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AC3A02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регулирование рынков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A02">
        <w:rPr>
          <w:rFonts w:ascii="Times New Roman" w:hAnsi="Times New Roman" w:cs="Times New Roman"/>
          <w:sz w:val="28"/>
          <w:szCs w:val="28"/>
        </w:rPr>
        <w:t>сельскохозяйственной продукции, сырья и продовольствия</w:t>
      </w:r>
      <w:r w:rsidRPr="00AC3A02">
        <w:rPr>
          <w:rFonts w:ascii="Times New Roman" w:hAnsi="Times New Roman" w:cs="Times New Roman"/>
          <w:sz w:val="28"/>
          <w:szCs w:val="28"/>
        </w:rPr>
        <w:br/>
        <w:t>в муниципальном образовании «Город Майкоп» на 2018 - 2020 годы»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C3A0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3A02">
        <w:rPr>
          <w:rFonts w:ascii="Times New Roman" w:hAnsi="Times New Roman" w:cs="Times New Roman"/>
          <w:sz w:val="28"/>
          <w:szCs w:val="28"/>
        </w:rPr>
        <w:t>)</w:t>
      </w:r>
      <w:r w:rsidR="00A027A7" w:rsidRPr="006D6C1E">
        <w:rPr>
          <w:rFonts w:ascii="Times New Roman" w:hAnsi="Times New Roman" w:cs="Times New Roman"/>
          <w:sz w:val="28"/>
          <w:szCs w:val="28"/>
        </w:rPr>
        <w:t xml:space="preserve"> предусматривает комплексное развитие всех отраслей и </w:t>
      </w:r>
      <w:proofErr w:type="spellStart"/>
      <w:r w:rsidR="00A027A7" w:rsidRPr="006D6C1E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A027A7" w:rsidRPr="006D6C1E">
        <w:rPr>
          <w:rFonts w:ascii="Times New Roman" w:hAnsi="Times New Roman" w:cs="Times New Roman"/>
          <w:sz w:val="28"/>
          <w:szCs w:val="28"/>
        </w:rPr>
        <w:t>, сфер деятельности АПК. Одновременно выделяются приоритеты двух уровней.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К приоритетам первого уровня относятся: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 xml:space="preserve">1) в сфере производства - зерновой </w:t>
      </w:r>
      <w:proofErr w:type="spellStart"/>
      <w:r w:rsidRPr="006D6C1E">
        <w:rPr>
          <w:rFonts w:ascii="Times New Roman" w:hAnsi="Times New Roman" w:cs="Times New Roman"/>
          <w:sz w:val="28"/>
          <w:szCs w:val="28"/>
        </w:rPr>
        <w:t>подкомплекс</w:t>
      </w:r>
      <w:proofErr w:type="spellEnd"/>
      <w:r w:rsidRPr="006D6C1E">
        <w:rPr>
          <w:rFonts w:ascii="Times New Roman" w:hAnsi="Times New Roman" w:cs="Times New Roman"/>
          <w:sz w:val="28"/>
          <w:szCs w:val="28"/>
        </w:rPr>
        <w:t>, включающий селекцию и семеноводство, размещение и технологию производства как обеспечивающий устойчивость в целом АПК и в значительной мере экономики;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 xml:space="preserve">2) скотоводство (производство молока и мяса) как системообразующая </w:t>
      </w:r>
      <w:proofErr w:type="spellStart"/>
      <w:r w:rsidRPr="006D6C1E">
        <w:rPr>
          <w:rFonts w:ascii="Times New Roman" w:hAnsi="Times New Roman" w:cs="Times New Roman"/>
          <w:sz w:val="28"/>
          <w:szCs w:val="28"/>
        </w:rPr>
        <w:t>подотрасль</w:t>
      </w:r>
      <w:proofErr w:type="spellEnd"/>
      <w:r w:rsidRPr="006D6C1E">
        <w:rPr>
          <w:rFonts w:ascii="Times New Roman" w:hAnsi="Times New Roman" w:cs="Times New Roman"/>
          <w:sz w:val="28"/>
          <w:szCs w:val="28"/>
        </w:rPr>
        <w:t>, использующая конкурентные преимущества, в первую очередь, наличие значительных площадей сельскохозяйственных угодий;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3) в социальной сфере - устойчивое развитие сельских территорий, в качестве непременного условия сохранения трудовых ресурсов;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4) в экономической сфере - повышение доходности сельскохозяйственных товаропроизводителей как условие перехода к инновационной модели развития АПК;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 xml:space="preserve">5) в институциональной сфере - развитие кооперации, интеграционных связей в АПК и формирование продуктовых </w:t>
      </w:r>
      <w:proofErr w:type="spellStart"/>
      <w:r w:rsidRPr="006D6C1E">
        <w:rPr>
          <w:rFonts w:ascii="Times New Roman" w:hAnsi="Times New Roman" w:cs="Times New Roman"/>
          <w:sz w:val="28"/>
          <w:szCs w:val="28"/>
        </w:rPr>
        <w:t>подкомплексов</w:t>
      </w:r>
      <w:proofErr w:type="spellEnd"/>
      <w:r w:rsidRPr="006D6C1E">
        <w:rPr>
          <w:rFonts w:ascii="Times New Roman" w:hAnsi="Times New Roman" w:cs="Times New Roman"/>
          <w:sz w:val="28"/>
          <w:szCs w:val="28"/>
        </w:rPr>
        <w:t>, территориальных кластеров;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6) научное и кадровое обеспечение - в качестве важнейшего условия формирования инновационного АПК.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Приоритеты второго уровня включают такие направления, как: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1) обеспечение животноводства растительным кормовым белком;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2) экологическая безопасность сельскохозяйственной продукции и продовольствия;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3) минимизация логистических издержек и оптимизация других факторов, определяющих конкурентоспособность продукции с учетом рационального размещения и специализации сельскохозяйственного производства.</w:t>
      </w:r>
    </w:p>
    <w:p w:rsidR="00A027A7" w:rsidRPr="006D6C1E" w:rsidRDefault="0055059B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A027A7" w:rsidRPr="006D6C1E">
        <w:rPr>
          <w:rFonts w:ascii="Times New Roman" w:hAnsi="Times New Roman" w:cs="Times New Roman"/>
          <w:sz w:val="28"/>
          <w:szCs w:val="28"/>
        </w:rPr>
        <w:t>Программы на период до 2020 года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27A7" w:rsidRPr="006D6C1E">
        <w:rPr>
          <w:rFonts w:ascii="Times New Roman" w:hAnsi="Times New Roman" w:cs="Times New Roman"/>
          <w:sz w:val="28"/>
          <w:szCs w:val="28"/>
        </w:rPr>
        <w:t>тся:</w:t>
      </w:r>
    </w:p>
    <w:p w:rsidR="00F538A2" w:rsidRPr="00F538A2" w:rsidRDefault="00F538A2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8A2">
        <w:rPr>
          <w:rFonts w:ascii="Times New Roman" w:hAnsi="Times New Roman" w:cs="Times New Roman"/>
          <w:sz w:val="28"/>
          <w:szCs w:val="28"/>
        </w:rPr>
        <w:t>Обеспечение устойчивого роста производства продуктов сельскохозяйственного производства для укрепления продовольственной независимости и обеспечения полноценного питания населения муниципального образования «Город Майкоп», а также повышение конкурентоспособности данной продукции.</w:t>
      </w:r>
    </w:p>
    <w:p w:rsidR="00A027A7" w:rsidRPr="006D6C1E" w:rsidRDefault="0055059B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027A7" w:rsidRPr="006D6C1E">
        <w:rPr>
          <w:rFonts w:ascii="Times New Roman" w:hAnsi="Times New Roman" w:cs="Times New Roman"/>
          <w:sz w:val="28"/>
          <w:szCs w:val="28"/>
        </w:rPr>
        <w:t>остижения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027A7" w:rsidRPr="006D6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обеспечивается за счет </w:t>
      </w:r>
      <w:r w:rsidR="00A027A7" w:rsidRPr="006D6C1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027A7" w:rsidRPr="006D6C1E">
        <w:rPr>
          <w:rFonts w:ascii="Times New Roman" w:hAnsi="Times New Roman" w:cs="Times New Roman"/>
          <w:sz w:val="28"/>
          <w:szCs w:val="28"/>
        </w:rPr>
        <w:t xml:space="preserve"> следующих задач:</w:t>
      </w:r>
    </w:p>
    <w:p w:rsidR="00827510" w:rsidRPr="00827510" w:rsidRDefault="00827510" w:rsidP="00827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поддержка малых форм хозяйствования на селе;</w:t>
      </w:r>
    </w:p>
    <w:p w:rsidR="00827510" w:rsidRPr="00827510" w:rsidRDefault="00827510" w:rsidP="00827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популяризация сельскохозяйственного труда;</w:t>
      </w:r>
    </w:p>
    <w:p w:rsidR="00827510" w:rsidRPr="00827510" w:rsidRDefault="00827510" w:rsidP="0082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повышение эффективности функционирования внутреннего рынка сельскохозяйственной продукции, сырья и продовольствия</w:t>
      </w:r>
    </w:p>
    <w:p w:rsidR="006C4C82" w:rsidRDefault="00A027A7" w:rsidP="006D6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C1E">
        <w:rPr>
          <w:rFonts w:ascii="Times New Roman" w:hAnsi="Times New Roman" w:cs="Times New Roman"/>
          <w:sz w:val="28"/>
          <w:szCs w:val="28"/>
        </w:rPr>
        <w:t xml:space="preserve">Целевые показатели эффективности реализации Программы приведены в </w:t>
      </w:r>
      <w:hyperlink w:anchor="sub_20" w:history="1">
        <w:r w:rsidR="003E5F20" w:rsidRPr="006D6C1E">
          <w:rPr>
            <w:rStyle w:val="ad"/>
            <w:rFonts w:ascii="Times New Roman" w:hAnsi="Times New Roman"/>
            <w:color w:val="auto"/>
            <w:sz w:val="28"/>
            <w:szCs w:val="28"/>
          </w:rPr>
          <w:t>таблице №</w:t>
        </w:r>
        <w:r w:rsidRPr="006D6C1E">
          <w:rPr>
            <w:rStyle w:val="ad"/>
            <w:rFonts w:ascii="Times New Roman" w:hAnsi="Times New Roman"/>
            <w:color w:val="auto"/>
            <w:sz w:val="28"/>
            <w:szCs w:val="28"/>
          </w:rPr>
          <w:t> </w:t>
        </w:r>
      </w:hyperlink>
      <w:r w:rsidR="008C231B">
        <w:rPr>
          <w:rStyle w:val="ad"/>
          <w:rFonts w:ascii="Times New Roman" w:hAnsi="Times New Roman"/>
          <w:color w:val="auto"/>
          <w:sz w:val="28"/>
          <w:szCs w:val="28"/>
        </w:rPr>
        <w:t>1</w:t>
      </w:r>
      <w:r w:rsidRPr="006D6C1E">
        <w:rPr>
          <w:rFonts w:ascii="Times New Roman" w:hAnsi="Times New Roman" w:cs="Times New Roman"/>
          <w:sz w:val="28"/>
          <w:szCs w:val="28"/>
        </w:rPr>
        <w:t>.</w:t>
      </w:r>
      <w:bookmarkStart w:id="7" w:name="sub_61"/>
    </w:p>
    <w:p w:rsidR="006D6C1E" w:rsidRPr="006D6C1E" w:rsidRDefault="006D6C1E" w:rsidP="0006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6C1E" w:rsidRPr="006D6C1E" w:rsidSect="008A6F1A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0" w:h="16800"/>
          <w:pgMar w:top="1134" w:right="1134" w:bottom="1134" w:left="1701" w:header="720" w:footer="720" w:gutter="0"/>
          <w:cols w:space="720"/>
          <w:noEndnote/>
          <w:titlePg/>
          <w:docGrid w:linePitch="326"/>
        </w:sectPr>
      </w:pPr>
    </w:p>
    <w:p w:rsidR="009813C7" w:rsidRPr="00F278DE" w:rsidRDefault="009813C7" w:rsidP="009813C7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8" w:name="sub_10"/>
      <w:r w:rsidRPr="00F278DE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Таблица № </w:t>
      </w:r>
      <w:r w:rsidR="008C231B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</w:p>
    <w:bookmarkEnd w:id="8"/>
    <w:p w:rsidR="008576ED" w:rsidRPr="006D6C1E" w:rsidRDefault="009813C7" w:rsidP="00981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1E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</w:t>
      </w:r>
      <w:r w:rsidR="006C4C82">
        <w:rPr>
          <w:rFonts w:ascii="Times New Roman" w:hAnsi="Times New Roman" w:cs="Times New Roman"/>
          <w:sz w:val="28"/>
          <w:szCs w:val="28"/>
        </w:rPr>
        <w:t>(индикаторах)</w:t>
      </w:r>
      <w:r w:rsidRPr="006D6C1E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6C4C82">
        <w:rPr>
          <w:rFonts w:ascii="Times New Roman" w:hAnsi="Times New Roman" w:cs="Times New Roman"/>
          <w:sz w:val="28"/>
          <w:szCs w:val="28"/>
        </w:rPr>
        <w:t>ы</w:t>
      </w:r>
    </w:p>
    <w:p w:rsidR="008576ED" w:rsidRPr="006D6C1E" w:rsidRDefault="008576ED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9" w:name="sub_68"/>
      <w:bookmarkEnd w:id="7"/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3"/>
        <w:gridCol w:w="4354"/>
        <w:gridCol w:w="4316"/>
        <w:gridCol w:w="921"/>
        <w:gridCol w:w="1170"/>
        <w:gridCol w:w="1206"/>
        <w:gridCol w:w="710"/>
        <w:gridCol w:w="710"/>
        <w:gridCol w:w="710"/>
      </w:tblGrid>
      <w:tr w:rsidR="00827510" w:rsidRPr="006D6C1E" w:rsidTr="009813C7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C7" w:rsidRPr="006D6C1E" w:rsidRDefault="009813C7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6D6C1E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82" w:rsidRDefault="006C4C82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813C7" w:rsidRPr="006D6C1E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целевого </w:t>
            </w:r>
            <w:r w:rsidR="009813C7" w:rsidRPr="006D6C1E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813C7" w:rsidRPr="006D6C1E" w:rsidRDefault="006C4C82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C7" w:rsidRPr="006D6C1E" w:rsidRDefault="009813C7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Источник получения информации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C7" w:rsidRPr="006D6C1E" w:rsidRDefault="009813C7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3C7" w:rsidRPr="006D6C1E" w:rsidRDefault="009813C7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эффективности</w:t>
            </w:r>
          </w:p>
        </w:tc>
      </w:tr>
      <w:tr w:rsidR="00827510" w:rsidRPr="006D6C1E" w:rsidTr="006B212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C7" w:rsidRPr="006D6C1E" w:rsidRDefault="009813C7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C7" w:rsidRPr="006D6C1E" w:rsidRDefault="009813C7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C7" w:rsidRPr="006D6C1E" w:rsidRDefault="009813C7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C7" w:rsidRPr="006D6C1E" w:rsidRDefault="009813C7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C7" w:rsidRPr="006D6C1E" w:rsidRDefault="009813C7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Отчетный 2016 год (базовый)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C7" w:rsidRPr="006D6C1E" w:rsidRDefault="009813C7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Текущий 2017 год (оценка)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C7" w:rsidRPr="006D6C1E" w:rsidRDefault="009813C7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C7" w:rsidRPr="006D6C1E" w:rsidRDefault="009813C7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3C7" w:rsidRPr="006D6C1E" w:rsidRDefault="009813C7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</w:tr>
      <w:tr w:rsidR="005D0D70" w:rsidRPr="006D6C1E" w:rsidTr="005D0D70"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D0D70" w:rsidRPr="00827510" w:rsidRDefault="005D0D70" w:rsidP="005D0D7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2018 - 2020 годы»</w:t>
            </w:r>
          </w:p>
        </w:tc>
      </w:tr>
      <w:tr w:rsidR="00827510" w:rsidRPr="006D6C1E" w:rsidTr="006B212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C7" w:rsidRPr="00827510" w:rsidRDefault="00827510" w:rsidP="006B212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C7" w:rsidRPr="00827510" w:rsidRDefault="00ED7A52" w:rsidP="00ED7A5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  <w:r w:rsidR="00B33E6E" w:rsidRPr="00827510">
              <w:rPr>
                <w:rFonts w:ascii="Times New Roman" w:hAnsi="Times New Roman" w:cs="Times New Roman"/>
                <w:sz w:val="20"/>
                <w:szCs w:val="20"/>
              </w:rPr>
              <w:t>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33E6E" w:rsidRPr="00827510">
              <w:rPr>
                <w:rFonts w:ascii="Times New Roman" w:hAnsi="Times New Roman" w:cs="Times New Roman"/>
                <w:sz w:val="20"/>
                <w:szCs w:val="20"/>
              </w:rPr>
              <w:t xml:space="preserve"> овощей открытого и закрытого грунта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C7" w:rsidRPr="00ED7A52" w:rsidRDefault="00A31B1D" w:rsidP="00ED7A5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официальны</w:t>
            </w:r>
            <w:r w:rsidR="00ED7A52" w:rsidRPr="00ED7A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 xml:space="preserve"> данны</w:t>
            </w:r>
            <w:r w:rsidR="00ED7A52" w:rsidRPr="00ED7A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Федеральной службы государственной статистики по Краснодарскому краю и Республике Адыгея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C7" w:rsidRPr="00827510" w:rsidRDefault="00827510" w:rsidP="006B212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C7" w:rsidRPr="00B458E2" w:rsidRDefault="00B458E2" w:rsidP="0082751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C7" w:rsidRPr="00B458E2" w:rsidRDefault="00B458E2" w:rsidP="006B212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C7" w:rsidRPr="00B458E2" w:rsidRDefault="00B458E2" w:rsidP="006B212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C7" w:rsidRPr="00B458E2" w:rsidRDefault="00B458E2" w:rsidP="006B212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3C7" w:rsidRPr="00B458E2" w:rsidRDefault="00B458E2" w:rsidP="006B212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827510" w:rsidRPr="006D6C1E" w:rsidTr="006B212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827510" w:rsidP="006B212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827510" w:rsidP="006C4C8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33E6E" w:rsidRPr="00827510">
              <w:rPr>
                <w:rFonts w:ascii="Times New Roman" w:hAnsi="Times New Roman" w:cs="Times New Roman"/>
                <w:sz w:val="20"/>
                <w:szCs w:val="20"/>
              </w:rPr>
              <w:t>роведение ежегодного мероприятия, связанного с подведением итогов работы предприятий АПК и крестьянских фермерских хозяйств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827510" w:rsidP="001F03B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протокол заседания комиссии по исполнению мероприятий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827510" w:rsidP="006B212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827510" w:rsidP="006B212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827510" w:rsidP="006B212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827510" w:rsidP="006B212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827510" w:rsidP="006B212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E6E" w:rsidRPr="00827510" w:rsidRDefault="00827510" w:rsidP="006B212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7510" w:rsidRPr="006D6C1E" w:rsidTr="006B212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827510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ED7A52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официальные данные Управления Федеральной службы государственной статистики по Краснодарскому краю и Республике Адыгея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</w:tr>
      <w:tr w:rsidR="00827510" w:rsidRPr="006D6C1E" w:rsidTr="006B212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827510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ED7A52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официальные данные Управления Федеральной службы государственной статистики по Краснодарскому краю и Республике Адыгея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827510" w:rsidRPr="006D6C1E" w:rsidTr="006B212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827510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ED7A52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официальные данные Управления Федеральной службы государственной статистики по Краснодарскому краю и Республике Адыгея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827510" w:rsidRPr="006D6C1E" w:rsidTr="006B212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827510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ED7A52" w:rsidP="00ED7A5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3E6E" w:rsidRPr="00827510">
              <w:rPr>
                <w:rFonts w:ascii="Times New Roman" w:hAnsi="Times New Roman" w:cs="Times New Roman"/>
                <w:sz w:val="20"/>
                <w:szCs w:val="20"/>
              </w:rPr>
              <w:t>рентабельност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33E6E" w:rsidRPr="008275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сельскохозяйственных организаций (с учетом субсидий)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ED7A52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официальные данные Управления Федеральной службы государственной статистики по Краснодарскому краю и Республике Адыгея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CC4D9C" w:rsidRDefault="00CC4D9C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9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CC4D9C" w:rsidRDefault="00CC4D9C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9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CC4D9C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4D9C" w:rsidRPr="00CC4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4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CC4D9C" w:rsidRDefault="00B33E6E" w:rsidP="00CC4D9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4D9C" w:rsidRPr="00CC4D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E6E" w:rsidRPr="00CC4D9C" w:rsidRDefault="00CC4D9C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4D9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</w:tbl>
    <w:p w:rsidR="008576ED" w:rsidRPr="006D6C1E" w:rsidRDefault="008576ED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76ED" w:rsidRPr="006D6C1E" w:rsidRDefault="008576ED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76ED" w:rsidRDefault="008576ED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059B" w:rsidRDefault="0055059B" w:rsidP="00550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5059B" w:rsidSect="00C008F3">
          <w:pgSz w:w="16800" w:h="11900" w:orient="landscape"/>
          <w:pgMar w:top="1701" w:right="1134" w:bottom="1134" w:left="1134" w:header="720" w:footer="720" w:gutter="0"/>
          <w:cols w:space="720"/>
          <w:noEndnote/>
          <w:titlePg/>
          <w:docGrid w:linePitch="326"/>
        </w:sectPr>
      </w:pPr>
    </w:p>
    <w:p w:rsidR="0055059B" w:rsidRPr="006D6C1E" w:rsidRDefault="0055059B" w:rsidP="00550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Программы будет обеспечено достижение установленных значений в 2020 году:</w:t>
      </w:r>
    </w:p>
    <w:p w:rsidR="005D0D70" w:rsidRPr="005D0D70" w:rsidRDefault="005D0D70" w:rsidP="005D0D70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D0D70">
        <w:rPr>
          <w:rFonts w:ascii="Times New Roman" w:hAnsi="Times New Roman" w:cs="Times New Roman"/>
          <w:sz w:val="28"/>
          <w:szCs w:val="28"/>
        </w:rPr>
        <w:t xml:space="preserve">1) развитие малых форм хозяйствования на селе для увеличения производства овощей открытого и закрытого грунта; </w:t>
      </w:r>
    </w:p>
    <w:p w:rsidR="005D0D70" w:rsidRPr="005D0D70" w:rsidRDefault="005D0D70" w:rsidP="005D0D70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D0D70">
        <w:rPr>
          <w:rFonts w:ascii="Times New Roman" w:hAnsi="Times New Roman" w:cs="Times New Roman"/>
          <w:sz w:val="28"/>
          <w:szCs w:val="28"/>
        </w:rPr>
        <w:t>2) о</w:t>
      </w:r>
      <w:r w:rsidRPr="005D0D70">
        <w:rPr>
          <w:rFonts w:ascii="Times New Roman" w:eastAsia="Times New Roman" w:hAnsi="Times New Roman" w:cs="Times New Roman"/>
          <w:sz w:val="28"/>
          <w:szCs w:val="28"/>
        </w:rPr>
        <w:t>беспечение занятости сельского населения, повышение уровня его жизни и квалификации</w:t>
      </w:r>
      <w:r w:rsidRPr="005D0D70">
        <w:rPr>
          <w:rFonts w:ascii="Times New Roman" w:hAnsi="Times New Roman" w:cs="Times New Roman"/>
          <w:sz w:val="28"/>
          <w:szCs w:val="28"/>
        </w:rPr>
        <w:t>;</w:t>
      </w:r>
    </w:p>
    <w:p w:rsidR="005D0D70" w:rsidRDefault="005D0D70" w:rsidP="005D0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70">
        <w:rPr>
          <w:rFonts w:ascii="Times New Roman" w:hAnsi="Times New Roman" w:cs="Times New Roman"/>
          <w:sz w:val="28"/>
          <w:szCs w:val="28"/>
        </w:rPr>
        <w:t>3) увеличение производства продукции сельского хозяйства в хозяйствах всех категорий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59B" w:rsidRPr="006D6C1E" w:rsidRDefault="0055059B" w:rsidP="005D0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Все это позволит существенно повысить конкурентоспособность сельскохозяйственной продукции.</w:t>
      </w:r>
    </w:p>
    <w:p w:rsidR="00621868" w:rsidRDefault="00B00BB2" w:rsidP="00621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621868" w:rsidSect="00AD73C1">
          <w:headerReference w:type="default" r:id="rId36"/>
          <w:pgSz w:w="11900" w:h="16800"/>
          <w:pgMar w:top="1134" w:right="1134" w:bottom="1134" w:left="1701" w:header="720" w:footer="720" w:gutter="0"/>
          <w:cols w:space="720"/>
          <w:noEndnote/>
          <w:titlePg/>
          <w:docGrid w:linePitch="326"/>
        </w:sectPr>
      </w:pPr>
      <w:r w:rsidRPr="006D6C1E">
        <w:rPr>
          <w:rFonts w:ascii="Times New Roman" w:hAnsi="Times New Roman" w:cs="Times New Roman"/>
          <w:sz w:val="28"/>
          <w:szCs w:val="28"/>
        </w:rPr>
        <w:t>Сроки реализации Программы: Программу предполагается реализовать в один этап с 2018 по 2020 годы.</w:t>
      </w:r>
    </w:p>
    <w:p w:rsidR="008F4F63" w:rsidRPr="006D6C1E" w:rsidRDefault="008F4F63" w:rsidP="008F4F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3. Обобщенная характеристика основных мероприятий муниципальной программы</w:t>
      </w:r>
    </w:p>
    <w:p w:rsidR="008F4F63" w:rsidRPr="00F278DE" w:rsidRDefault="008F4F63" w:rsidP="008F4F6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0" w:name="sub_20"/>
      <w:r w:rsidRPr="00F278DE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Таблица </w:t>
      </w:r>
      <w:r w:rsidR="00072618" w:rsidRPr="00F278DE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F278DE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8C231B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</w:p>
    <w:bookmarkEnd w:id="10"/>
    <w:p w:rsidR="008F4F63" w:rsidRDefault="008F4F63" w:rsidP="008F4F6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78DE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основных мероприятий муниципальной программы</w:t>
      </w:r>
    </w:p>
    <w:p w:rsidR="008971CE" w:rsidRPr="008971CE" w:rsidRDefault="008971CE" w:rsidP="008971CE">
      <w:pPr>
        <w:rPr>
          <w:lang w:eastAsia="ru-RU"/>
        </w:rPr>
      </w:pPr>
    </w:p>
    <w:tbl>
      <w:tblPr>
        <w:tblW w:w="1501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3191"/>
        <w:gridCol w:w="3623"/>
        <w:gridCol w:w="1106"/>
        <w:gridCol w:w="2757"/>
        <w:gridCol w:w="2271"/>
        <w:gridCol w:w="1571"/>
      </w:tblGrid>
      <w:tr w:rsidR="008F4F63" w:rsidRPr="006D6C1E" w:rsidTr="0062186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6D6C1E" w:rsidRDefault="008F4F63" w:rsidP="008F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6D6C1E" w:rsidRDefault="008F4F63" w:rsidP="008F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6D6C1E" w:rsidRDefault="008F4F63" w:rsidP="008F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участник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6D6C1E" w:rsidRDefault="008F4F63" w:rsidP="008F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6D6C1E" w:rsidRDefault="008F4F63" w:rsidP="008F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Задачи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6D6C1E" w:rsidRDefault="008F4F63" w:rsidP="00B521F8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F63" w:rsidRPr="006D6C1E" w:rsidRDefault="008F4F63" w:rsidP="008F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Связь с целевыми показателями (индикаторами) программы</w:t>
            </w:r>
          </w:p>
        </w:tc>
      </w:tr>
      <w:tr w:rsidR="005D0D70" w:rsidRPr="006D6C1E" w:rsidTr="005D0D70">
        <w:tc>
          <w:tcPr>
            <w:tcW w:w="150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1CE" w:rsidRDefault="005D0D70" w:rsidP="008F4F6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</w:t>
            </w:r>
          </w:p>
          <w:p w:rsidR="005D0D70" w:rsidRPr="006D6C1E" w:rsidRDefault="005D0D70" w:rsidP="008F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на 2018 - 2020 годы»</w:t>
            </w:r>
          </w:p>
        </w:tc>
      </w:tr>
      <w:tr w:rsidR="00AD5AB2" w:rsidRPr="00CB15A0" w:rsidTr="008971C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8971CE" w:rsidRDefault="008F4F63" w:rsidP="008971C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8971CE" w:rsidRDefault="008F4F63" w:rsidP="008971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Поддержка сельскохозяйственных производителей на территории муниципального образования «Город Майкоп»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8971CE" w:rsidRDefault="008F4F63" w:rsidP="008971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- Управление сельского хозяйства;</w:t>
            </w:r>
          </w:p>
          <w:p w:rsidR="008F4F63" w:rsidRPr="008971CE" w:rsidRDefault="008F4F63" w:rsidP="008971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- Управление по работе с территориями Администрации муниципального образования «Город Майкоп»;</w:t>
            </w:r>
          </w:p>
          <w:p w:rsidR="008F4F63" w:rsidRPr="008971CE" w:rsidRDefault="008F4F63" w:rsidP="008971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- Граждане, ведущие мелкооптовое сельскохозяйственное производство на территории муниципального образования «Город Майкоп»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8971CE" w:rsidRDefault="008F4F63" w:rsidP="008971C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с 2018 по 2020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8971CE" w:rsidRDefault="00621868" w:rsidP="008971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малых форм хозяйствования на селе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68" w:rsidRPr="008971CE" w:rsidRDefault="00621868" w:rsidP="008971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малых форм хозяйствования на селе для увеличения производства овощей открытого и закрытого грунта </w:t>
            </w:r>
          </w:p>
          <w:p w:rsidR="008F4F63" w:rsidRPr="008971CE" w:rsidRDefault="008F4F63" w:rsidP="008971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1CE" w:rsidRDefault="008F4F63" w:rsidP="008971C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  <w:p w:rsidR="008F4F63" w:rsidRPr="008971CE" w:rsidRDefault="008F4F63" w:rsidP="008971C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21868" w:rsidRPr="0089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5AB2" w:rsidRPr="00CB15A0" w:rsidTr="008971C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8971CE" w:rsidRDefault="008F4F63" w:rsidP="008971C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8971CE" w:rsidRDefault="008F4F63" w:rsidP="008971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ежегодного мероприятия, связанного с подведением итогов работы предприятий АПК и крестьянских фермерских хозяйств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8971CE" w:rsidRDefault="008F4F63" w:rsidP="008971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хозяйства;</w:t>
            </w:r>
          </w:p>
          <w:p w:rsidR="008F4F63" w:rsidRPr="008971CE" w:rsidRDefault="008F4F63" w:rsidP="008971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АПК и КФХ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8971CE" w:rsidRDefault="008F4F63" w:rsidP="008971C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с 2018 по 2020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8971CE" w:rsidRDefault="00621868" w:rsidP="008971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популяризация сельскохозяйственного труда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8971CE" w:rsidRDefault="00621868" w:rsidP="008971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71C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 занятости сельского населения, повышение уровня его жизни и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1CE" w:rsidRDefault="008F4F63" w:rsidP="008971C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  <w:p w:rsidR="008F4F63" w:rsidRPr="008971CE" w:rsidRDefault="008F4F63" w:rsidP="008971C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21868" w:rsidRPr="00897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D5AB2" w:rsidRPr="00CB15A0" w:rsidTr="008971C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8971CE" w:rsidRDefault="008F4F63" w:rsidP="008971C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8971CE" w:rsidRDefault="008F4F63" w:rsidP="008971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8971CE" w:rsidRDefault="008F4F63" w:rsidP="008971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8971CE" w:rsidRDefault="008F4F63" w:rsidP="008971C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с 2018 по 2020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A0" w:rsidRPr="008971CE" w:rsidRDefault="00621868" w:rsidP="008971C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897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функционирования внутреннего рынка сельскохозяйственной продукции, сырья и продовольствия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68" w:rsidRPr="008971CE" w:rsidRDefault="00621868" w:rsidP="008971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увеличение производства продукции сельского хозяйства в хозяйствах всех категорий</w:t>
            </w:r>
          </w:p>
          <w:p w:rsidR="008F4F63" w:rsidRPr="008971CE" w:rsidRDefault="008F4F63" w:rsidP="008971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1CE" w:rsidRDefault="008F4F63" w:rsidP="008971C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  <w:p w:rsidR="008F4F63" w:rsidRPr="008971CE" w:rsidRDefault="008F4F63" w:rsidP="008971C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21868" w:rsidRPr="008971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5AB2" w:rsidRPr="008971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21868" w:rsidRPr="008971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621868" w:rsidRDefault="00621868" w:rsidP="00FD71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621868" w:rsidSect="00621868">
          <w:pgSz w:w="16800" w:h="11900" w:orient="landscape"/>
          <w:pgMar w:top="1701" w:right="1134" w:bottom="1134" w:left="1134" w:header="720" w:footer="720" w:gutter="0"/>
          <w:cols w:space="720"/>
          <w:noEndnote/>
          <w:titlePg/>
          <w:docGrid w:linePitch="326"/>
        </w:sectPr>
      </w:pPr>
    </w:p>
    <w:p w:rsidR="00FD7106" w:rsidRPr="006D6C1E" w:rsidRDefault="00FD7106" w:rsidP="00FD71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4. Основные меры правового регулирования в сфере реализации муниципальной программы</w:t>
      </w:r>
    </w:p>
    <w:p w:rsidR="00AD73C1" w:rsidRPr="00D35299" w:rsidRDefault="00AD73C1" w:rsidP="00E578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> </w:t>
      </w:r>
    </w:p>
    <w:p w:rsidR="00FD7106" w:rsidRPr="006D6C1E" w:rsidRDefault="00FD7106" w:rsidP="00C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предусмотрена разработка муниципальных правовых актов, направленных на исполнение мероприятий Программы, указанных в </w:t>
      </w:r>
      <w:hyperlink w:anchor="sub_30" w:history="1">
        <w:r w:rsidRPr="006D6C1E">
          <w:rPr>
            <w:rStyle w:val="ad"/>
            <w:rFonts w:ascii="Times New Roman" w:hAnsi="Times New Roman"/>
            <w:color w:val="auto"/>
            <w:sz w:val="28"/>
            <w:szCs w:val="28"/>
          </w:rPr>
          <w:t xml:space="preserve">таблице </w:t>
        </w:r>
        <w:r w:rsidR="00072618" w:rsidRPr="006D6C1E">
          <w:rPr>
            <w:rStyle w:val="ad"/>
            <w:rFonts w:ascii="Times New Roman" w:hAnsi="Times New Roman"/>
            <w:color w:val="auto"/>
            <w:sz w:val="28"/>
            <w:szCs w:val="28"/>
          </w:rPr>
          <w:t>№</w:t>
        </w:r>
        <w:r w:rsidRPr="006D6C1E">
          <w:rPr>
            <w:rStyle w:val="ad"/>
            <w:rFonts w:ascii="Times New Roman" w:hAnsi="Times New Roman"/>
            <w:color w:val="auto"/>
            <w:sz w:val="28"/>
            <w:szCs w:val="28"/>
          </w:rPr>
          <w:t> </w:t>
        </w:r>
      </w:hyperlink>
      <w:r w:rsidR="008C231B">
        <w:rPr>
          <w:rStyle w:val="ad"/>
          <w:rFonts w:ascii="Times New Roman" w:hAnsi="Times New Roman"/>
          <w:color w:val="auto"/>
          <w:sz w:val="28"/>
          <w:szCs w:val="28"/>
        </w:rPr>
        <w:t>3</w:t>
      </w:r>
      <w:r w:rsidRPr="006D6C1E">
        <w:rPr>
          <w:rFonts w:ascii="Times New Roman" w:hAnsi="Times New Roman" w:cs="Times New Roman"/>
          <w:sz w:val="28"/>
          <w:szCs w:val="28"/>
        </w:rPr>
        <w:t>.</w:t>
      </w:r>
    </w:p>
    <w:p w:rsidR="00AD73C1" w:rsidRDefault="00AD73C1" w:rsidP="00C008F3">
      <w:pPr>
        <w:spacing w:after="0" w:line="240" w:lineRule="auto"/>
        <w:ind w:firstLine="698"/>
        <w:jc w:val="right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sectPr w:rsidR="00AD73C1" w:rsidSect="00AD73C1">
          <w:pgSz w:w="11900" w:h="16800"/>
          <w:pgMar w:top="1134" w:right="1134" w:bottom="1134" w:left="1701" w:header="720" w:footer="720" w:gutter="0"/>
          <w:cols w:space="720"/>
          <w:noEndnote/>
          <w:titlePg/>
          <w:docGrid w:linePitch="326"/>
        </w:sectPr>
      </w:pPr>
      <w:bookmarkStart w:id="11" w:name="sub_30"/>
    </w:p>
    <w:p w:rsidR="00FD7106" w:rsidRPr="00F278DE" w:rsidRDefault="00FD7106" w:rsidP="00C008F3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278DE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Таблица </w:t>
      </w:r>
      <w:r w:rsidR="006D6C1E" w:rsidRPr="00F278DE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F278DE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8C231B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</w:p>
    <w:bookmarkEnd w:id="11"/>
    <w:p w:rsidR="00FD7106" w:rsidRDefault="00FD7106" w:rsidP="00C008F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78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Сведения </w:t>
      </w:r>
      <w:r w:rsidRPr="00F278D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об основных мерах правового регулирования в сфере реализации муниципальной программы</w:t>
      </w:r>
    </w:p>
    <w:p w:rsidR="00F278DE" w:rsidRPr="00F278DE" w:rsidRDefault="00F278DE" w:rsidP="00F278DE">
      <w:pPr>
        <w:rPr>
          <w:lang w:eastAsia="ru-RU"/>
        </w:rPr>
      </w:pPr>
    </w:p>
    <w:tbl>
      <w:tblPr>
        <w:tblW w:w="1426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285"/>
        <w:gridCol w:w="3827"/>
        <w:gridCol w:w="2127"/>
        <w:gridCol w:w="1588"/>
        <w:gridCol w:w="1588"/>
        <w:gridCol w:w="1588"/>
        <w:gridCol w:w="1588"/>
      </w:tblGrid>
      <w:tr w:rsidR="00F278DE" w:rsidRPr="006D6C1E" w:rsidTr="005D0D70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3" w:rsidRPr="006D6C1E" w:rsidRDefault="00C008F3" w:rsidP="005D0D7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3" w:rsidRPr="006D6C1E" w:rsidRDefault="00C008F3" w:rsidP="005D0D7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Наименование правового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3" w:rsidRPr="006D6C1E" w:rsidRDefault="00C008F3" w:rsidP="005D0D7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Основные положения правового акта в рамках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3" w:rsidRPr="006D6C1E" w:rsidRDefault="00C008F3" w:rsidP="005D0D7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Ответственный за разработку правового акта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3" w:rsidRPr="006D6C1E" w:rsidRDefault="00C008F3" w:rsidP="005D0D7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Основания разработки правового акта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3" w:rsidRPr="006D6C1E" w:rsidRDefault="00C008F3" w:rsidP="005D0D7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8F3" w:rsidRPr="006D6C1E" w:rsidRDefault="00C008F3" w:rsidP="005D0D7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Ожидаемый срок принятия правового акта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8F3" w:rsidRPr="006D6C1E" w:rsidRDefault="00C008F3" w:rsidP="005D0D7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Связь с основным мероприятием</w:t>
            </w:r>
          </w:p>
        </w:tc>
      </w:tr>
      <w:tr w:rsidR="00F278DE" w:rsidRPr="006D6C1E" w:rsidTr="002E2599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3" w:rsidRPr="006D6C1E" w:rsidRDefault="00C008F3" w:rsidP="005D0D7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6C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3" w:rsidRPr="006D6C1E" w:rsidRDefault="00C008F3" w:rsidP="005D0D70">
            <w:pPr>
              <w:pStyle w:val="ac"/>
              <w:rPr>
                <w:rFonts w:ascii="Times New Roman" w:hAnsi="Times New Roman" w:cs="Times New Roman"/>
              </w:rPr>
            </w:pPr>
            <w:r w:rsidRPr="006D6C1E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3" w:rsidRPr="006D6C1E" w:rsidRDefault="00C008F3" w:rsidP="005D0D70">
            <w:pPr>
              <w:pStyle w:val="ac"/>
              <w:rPr>
                <w:rFonts w:ascii="Times New Roman" w:hAnsi="Times New Roman" w:cs="Times New Roman"/>
              </w:rPr>
            </w:pPr>
            <w:r w:rsidRPr="006D6C1E">
              <w:rPr>
                <w:rFonts w:ascii="Times New Roman" w:hAnsi="Times New Roman" w:cs="Times New Roman"/>
              </w:rPr>
              <w:t xml:space="preserve">Об утверждении Положения предоставления субсидий гражданам, ведущим мелкооптовое сельскохозяйственное производство по основным направлениям сельскохозяйственной деятельности на территории муниципального образования </w:t>
            </w:r>
            <w:r w:rsidR="00D35299">
              <w:rPr>
                <w:rFonts w:ascii="Times New Roman" w:hAnsi="Times New Roman" w:cs="Times New Roman"/>
              </w:rPr>
              <w:t>«</w:t>
            </w:r>
            <w:r w:rsidRPr="006D6C1E">
              <w:rPr>
                <w:rFonts w:ascii="Times New Roman" w:hAnsi="Times New Roman" w:cs="Times New Roman"/>
              </w:rPr>
              <w:t>Город Майкоп</w:t>
            </w:r>
            <w:r w:rsidR="00D352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3" w:rsidRPr="006D6C1E" w:rsidRDefault="00C008F3" w:rsidP="005D0D7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6C1E"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2" w:rsidRPr="00ED7A52" w:rsidRDefault="00ED7A52" w:rsidP="00ED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7A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  <w:hyperlink r:id="rId37" w:history="1">
              <w:r w:rsidRPr="00ED7A5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татья 78</w:t>
              </w:r>
            </w:hyperlink>
            <w:r w:rsidRPr="00ED7A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D7A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Бюджетного кодекса Российской Федерации,</w:t>
            </w:r>
          </w:p>
          <w:p w:rsidR="005D0D70" w:rsidRPr="005D0D70" w:rsidRDefault="005606CB" w:rsidP="00ED7A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hyperlink r:id="rId38" w:history="1">
              <w:r w:rsidR="00ED7A52" w:rsidRPr="00ED7A5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пункт 33 части 1 статьи 16</w:t>
              </w:r>
            </w:hyperlink>
            <w:r w:rsidR="00ED7A52" w:rsidRPr="00ED7A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ED7A52" w:rsidRPr="00ED7A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2" w:rsidRDefault="00ED7A52" w:rsidP="00ED7A52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5D0D70">
              <w:rPr>
                <w:rFonts w:ascii="Times New Roman" w:hAnsi="Times New Roman" w:cs="Times New Roman"/>
              </w:rPr>
              <w:t>Бюджетн</w:t>
            </w:r>
            <w:r>
              <w:rPr>
                <w:rFonts w:ascii="Times New Roman" w:hAnsi="Times New Roman" w:cs="Times New Roman"/>
              </w:rPr>
              <w:t>ый</w:t>
            </w:r>
            <w:r w:rsidRPr="005D0D70">
              <w:rPr>
                <w:rFonts w:ascii="Times New Roman" w:hAnsi="Times New Roman" w:cs="Times New Roman"/>
              </w:rPr>
              <w:t xml:space="preserve"> кодекса Российской Федерации</w:t>
            </w:r>
            <w:r w:rsidRPr="000474BB">
              <w:rPr>
                <w:rFonts w:ascii="Times New Roman" w:hAnsi="Times New Roman" w:cs="Times New Roman"/>
              </w:rPr>
              <w:t xml:space="preserve"> от 31 июля 1998 г. </w:t>
            </w:r>
            <w:r w:rsidR="007E6B38">
              <w:rPr>
                <w:rFonts w:ascii="Times New Roman" w:hAnsi="Times New Roman" w:cs="Times New Roman"/>
              </w:rPr>
              <w:t>№</w:t>
            </w:r>
            <w:r w:rsidRPr="000474BB">
              <w:rPr>
                <w:rFonts w:ascii="Times New Roman" w:hAnsi="Times New Roman" w:cs="Times New Roman"/>
              </w:rPr>
              <w:t xml:space="preserve"> 145-ФЗ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08F3" w:rsidRPr="00D35299" w:rsidRDefault="00ED7A52" w:rsidP="00ED7A52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D35299">
              <w:rPr>
                <w:rFonts w:ascii="Times New Roman" w:hAnsi="Times New Roman" w:cs="Times New Roman"/>
              </w:rPr>
              <w:t xml:space="preserve">Федерального закона от 6 октября 2003 </w:t>
            </w:r>
            <w:r>
              <w:rPr>
                <w:rFonts w:ascii="Times New Roman" w:hAnsi="Times New Roman" w:cs="Times New Roman"/>
              </w:rPr>
              <w:t>№</w:t>
            </w:r>
            <w:r w:rsidRPr="00D35299">
              <w:rPr>
                <w:rFonts w:ascii="Times New Roman" w:hAnsi="Times New Roman" w:cs="Times New Roman"/>
              </w:rPr>
              <w:t> 131-ФЗ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8F3" w:rsidRPr="006D6C1E" w:rsidRDefault="00C008F3" w:rsidP="005D0D7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6C1E">
              <w:rPr>
                <w:rFonts w:ascii="Times New Roman" w:hAnsi="Times New Roman" w:cs="Times New Roman"/>
              </w:rPr>
              <w:t>В течение трех месяцев после утверждения Программы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8F3" w:rsidRPr="006D6C1E" w:rsidRDefault="00535A14" w:rsidP="005D0D7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№ 1</w:t>
            </w:r>
          </w:p>
        </w:tc>
      </w:tr>
    </w:tbl>
    <w:p w:rsidR="00C008F3" w:rsidRPr="006D6C1E" w:rsidRDefault="00C008F3" w:rsidP="00C008F3">
      <w:pPr>
        <w:rPr>
          <w:lang w:eastAsia="ru-RU"/>
        </w:rPr>
        <w:sectPr w:rsidR="00C008F3" w:rsidRPr="006D6C1E" w:rsidSect="00C008F3">
          <w:pgSz w:w="16800" w:h="11900" w:orient="landscape"/>
          <w:pgMar w:top="1701" w:right="1134" w:bottom="1134" w:left="1134" w:header="720" w:footer="720" w:gutter="0"/>
          <w:cols w:space="720"/>
          <w:noEndnote/>
          <w:titlePg/>
          <w:docGrid w:linePitch="326"/>
        </w:sectPr>
      </w:pPr>
    </w:p>
    <w:p w:rsidR="00C008F3" w:rsidRPr="006D6C1E" w:rsidRDefault="00C008F3" w:rsidP="00C008F3">
      <w:pPr>
        <w:jc w:val="center"/>
        <w:rPr>
          <w:lang w:eastAsia="ru-RU"/>
        </w:rPr>
      </w:pPr>
      <w:r w:rsidRPr="006D6C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5. Ресурсное обеспечение муниципальной программы</w:t>
      </w:r>
    </w:p>
    <w:p w:rsidR="00ED7A52" w:rsidRPr="00ED7A52" w:rsidRDefault="00ED7A52" w:rsidP="00ED7A52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EF6CC6">
        <w:rPr>
          <w:rFonts w:ascii="Times New Roman" w:hAnsi="Times New Roman" w:cs="Times New Roman"/>
          <w:sz w:val="28"/>
          <w:szCs w:val="28"/>
        </w:rPr>
        <w:t>27347,1</w:t>
      </w:r>
      <w:r w:rsidRPr="00ED7A52">
        <w:rPr>
          <w:rFonts w:ascii="Times New Roman" w:hAnsi="Times New Roman" w:cs="Times New Roman"/>
          <w:sz w:val="28"/>
          <w:szCs w:val="28"/>
        </w:rPr>
        <w:t> тыс. руб., в том числе по годам:</w:t>
      </w:r>
    </w:p>
    <w:p w:rsidR="00ED7A52" w:rsidRPr="00ED7A52" w:rsidRDefault="00ED7A52" w:rsidP="00ED7A52">
      <w:pPr>
        <w:pStyle w:val="ac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sz w:val="28"/>
          <w:szCs w:val="28"/>
        </w:rPr>
        <w:t xml:space="preserve">2018 году </w:t>
      </w:r>
      <w:r w:rsidR="00EF6CC6">
        <w:rPr>
          <w:rFonts w:ascii="Times New Roman" w:hAnsi="Times New Roman" w:cs="Times New Roman"/>
          <w:sz w:val="28"/>
          <w:szCs w:val="28"/>
        </w:rPr>
        <w:t>–</w:t>
      </w:r>
      <w:r w:rsidRPr="00ED7A52">
        <w:rPr>
          <w:rFonts w:ascii="Times New Roman" w:hAnsi="Times New Roman" w:cs="Times New Roman"/>
          <w:sz w:val="28"/>
          <w:szCs w:val="28"/>
        </w:rPr>
        <w:t xml:space="preserve"> </w:t>
      </w:r>
      <w:r w:rsidR="00EF6CC6">
        <w:rPr>
          <w:rFonts w:ascii="Times New Roman" w:hAnsi="Times New Roman" w:cs="Times New Roman"/>
          <w:sz w:val="28"/>
          <w:szCs w:val="28"/>
        </w:rPr>
        <w:t>9068,9</w:t>
      </w:r>
      <w:r w:rsidRPr="00ED7A52">
        <w:rPr>
          <w:rFonts w:ascii="Times New Roman" w:hAnsi="Times New Roman" w:cs="Times New Roman"/>
          <w:sz w:val="28"/>
          <w:szCs w:val="28"/>
        </w:rPr>
        <w:t> тыс. руб.</w:t>
      </w:r>
    </w:p>
    <w:p w:rsidR="00ED7A52" w:rsidRPr="00ED7A52" w:rsidRDefault="00ED7A52" w:rsidP="00ED7A52">
      <w:pPr>
        <w:pStyle w:val="ac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sz w:val="28"/>
          <w:szCs w:val="28"/>
        </w:rPr>
        <w:t xml:space="preserve">2019 году </w:t>
      </w:r>
      <w:r w:rsidR="00EF6CC6">
        <w:rPr>
          <w:rFonts w:ascii="Times New Roman" w:hAnsi="Times New Roman" w:cs="Times New Roman"/>
          <w:sz w:val="28"/>
          <w:szCs w:val="28"/>
        </w:rPr>
        <w:t>–</w:t>
      </w:r>
      <w:r w:rsidRPr="00ED7A52">
        <w:rPr>
          <w:rFonts w:ascii="Times New Roman" w:hAnsi="Times New Roman" w:cs="Times New Roman"/>
          <w:sz w:val="28"/>
          <w:szCs w:val="28"/>
        </w:rPr>
        <w:t xml:space="preserve"> </w:t>
      </w:r>
      <w:r w:rsidR="00EF6CC6">
        <w:rPr>
          <w:rFonts w:ascii="Times New Roman" w:hAnsi="Times New Roman" w:cs="Times New Roman"/>
          <w:sz w:val="28"/>
          <w:szCs w:val="28"/>
        </w:rPr>
        <w:t>9092,1</w:t>
      </w:r>
      <w:r w:rsidRPr="00ED7A52">
        <w:rPr>
          <w:rFonts w:ascii="Times New Roman" w:hAnsi="Times New Roman" w:cs="Times New Roman"/>
          <w:sz w:val="28"/>
          <w:szCs w:val="28"/>
        </w:rPr>
        <w:t> тыс. руб.</w:t>
      </w:r>
    </w:p>
    <w:p w:rsidR="00ED7A52" w:rsidRPr="00ED7A52" w:rsidRDefault="00ED7A52" w:rsidP="00ED7A52">
      <w:pPr>
        <w:pStyle w:val="ac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sz w:val="28"/>
          <w:szCs w:val="28"/>
        </w:rPr>
        <w:t xml:space="preserve">2020 году </w:t>
      </w:r>
      <w:r w:rsidR="00EF6CC6">
        <w:rPr>
          <w:rFonts w:ascii="Times New Roman" w:hAnsi="Times New Roman" w:cs="Times New Roman"/>
          <w:sz w:val="28"/>
          <w:szCs w:val="28"/>
        </w:rPr>
        <w:t>–</w:t>
      </w:r>
      <w:r w:rsidRPr="00ED7A52">
        <w:rPr>
          <w:rFonts w:ascii="Times New Roman" w:hAnsi="Times New Roman" w:cs="Times New Roman"/>
          <w:sz w:val="28"/>
          <w:szCs w:val="28"/>
        </w:rPr>
        <w:t xml:space="preserve"> </w:t>
      </w:r>
      <w:r w:rsidR="00EF6CC6">
        <w:rPr>
          <w:rFonts w:ascii="Times New Roman" w:hAnsi="Times New Roman" w:cs="Times New Roman"/>
          <w:sz w:val="28"/>
          <w:szCs w:val="28"/>
        </w:rPr>
        <w:t>9186,1</w:t>
      </w:r>
      <w:r w:rsidRPr="00ED7A52">
        <w:rPr>
          <w:rFonts w:ascii="Times New Roman" w:hAnsi="Times New Roman" w:cs="Times New Roman"/>
          <w:sz w:val="28"/>
          <w:szCs w:val="28"/>
        </w:rPr>
        <w:t> тыс. руб.</w:t>
      </w:r>
    </w:p>
    <w:p w:rsidR="00ED7A52" w:rsidRPr="00ED7A52" w:rsidRDefault="00ED7A52" w:rsidP="00ED7A52">
      <w:pPr>
        <w:pStyle w:val="ac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sz w:val="28"/>
          <w:szCs w:val="28"/>
        </w:rPr>
        <w:t xml:space="preserve">Итого по Программе из бюджета муниципального образования «Город Майкоп» - </w:t>
      </w:r>
      <w:r w:rsidR="00EF6CC6">
        <w:rPr>
          <w:rFonts w:ascii="Times New Roman" w:hAnsi="Times New Roman" w:cs="Times New Roman"/>
          <w:sz w:val="28"/>
          <w:szCs w:val="28"/>
        </w:rPr>
        <w:t>15347,1</w:t>
      </w:r>
      <w:r w:rsidRPr="00ED7A52">
        <w:rPr>
          <w:rFonts w:ascii="Times New Roman" w:hAnsi="Times New Roman" w:cs="Times New Roman"/>
          <w:sz w:val="28"/>
          <w:szCs w:val="28"/>
        </w:rPr>
        <w:t> тыс. руб.</w:t>
      </w:r>
    </w:p>
    <w:p w:rsidR="00ED7A52" w:rsidRPr="00ED7A52" w:rsidRDefault="00ED7A52" w:rsidP="00ED7A52">
      <w:pPr>
        <w:pStyle w:val="ac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sz w:val="28"/>
          <w:szCs w:val="28"/>
        </w:rPr>
        <w:t xml:space="preserve">2018 году </w:t>
      </w:r>
      <w:r w:rsidR="000D7C75">
        <w:rPr>
          <w:rFonts w:ascii="Times New Roman" w:hAnsi="Times New Roman" w:cs="Times New Roman"/>
          <w:sz w:val="28"/>
          <w:szCs w:val="28"/>
        </w:rPr>
        <w:t>–</w:t>
      </w:r>
      <w:r w:rsidRPr="00ED7A52">
        <w:rPr>
          <w:rFonts w:ascii="Times New Roman" w:hAnsi="Times New Roman" w:cs="Times New Roman"/>
          <w:sz w:val="28"/>
          <w:szCs w:val="28"/>
        </w:rPr>
        <w:t xml:space="preserve"> </w:t>
      </w:r>
      <w:r w:rsidR="00EF6CC6">
        <w:rPr>
          <w:rFonts w:ascii="Times New Roman" w:hAnsi="Times New Roman" w:cs="Times New Roman"/>
          <w:sz w:val="28"/>
          <w:szCs w:val="28"/>
        </w:rPr>
        <w:t>5068,9</w:t>
      </w:r>
      <w:r w:rsidRPr="00ED7A52">
        <w:rPr>
          <w:rFonts w:ascii="Times New Roman" w:hAnsi="Times New Roman" w:cs="Times New Roman"/>
          <w:sz w:val="28"/>
          <w:szCs w:val="28"/>
        </w:rPr>
        <w:t> тыс. руб.</w:t>
      </w:r>
    </w:p>
    <w:p w:rsidR="00ED7A52" w:rsidRPr="00ED7A52" w:rsidRDefault="00ED7A52" w:rsidP="00ED7A52">
      <w:pPr>
        <w:pStyle w:val="ac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sz w:val="28"/>
          <w:szCs w:val="28"/>
        </w:rPr>
        <w:t xml:space="preserve">2019 году </w:t>
      </w:r>
      <w:r w:rsidR="00EF6CC6">
        <w:rPr>
          <w:rFonts w:ascii="Times New Roman" w:hAnsi="Times New Roman" w:cs="Times New Roman"/>
          <w:sz w:val="28"/>
          <w:szCs w:val="28"/>
        </w:rPr>
        <w:t>–</w:t>
      </w:r>
      <w:r w:rsidRPr="00ED7A52">
        <w:rPr>
          <w:rFonts w:ascii="Times New Roman" w:hAnsi="Times New Roman" w:cs="Times New Roman"/>
          <w:sz w:val="28"/>
          <w:szCs w:val="28"/>
        </w:rPr>
        <w:t xml:space="preserve"> </w:t>
      </w:r>
      <w:r w:rsidR="00EF6CC6">
        <w:rPr>
          <w:rFonts w:ascii="Times New Roman" w:hAnsi="Times New Roman" w:cs="Times New Roman"/>
          <w:sz w:val="28"/>
          <w:szCs w:val="28"/>
        </w:rPr>
        <w:t>5092,1</w:t>
      </w:r>
      <w:r w:rsidRPr="00ED7A52">
        <w:rPr>
          <w:rFonts w:ascii="Times New Roman" w:hAnsi="Times New Roman" w:cs="Times New Roman"/>
          <w:sz w:val="28"/>
          <w:szCs w:val="28"/>
        </w:rPr>
        <w:t> тыс. руб.</w:t>
      </w:r>
    </w:p>
    <w:p w:rsidR="00ED7A52" w:rsidRPr="00ED7A52" w:rsidRDefault="00ED7A52" w:rsidP="00ED7A52">
      <w:pPr>
        <w:pStyle w:val="ac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sz w:val="28"/>
          <w:szCs w:val="28"/>
        </w:rPr>
        <w:t xml:space="preserve">2020 году </w:t>
      </w:r>
      <w:r w:rsidR="00EF6CC6">
        <w:rPr>
          <w:rFonts w:ascii="Times New Roman" w:hAnsi="Times New Roman" w:cs="Times New Roman"/>
          <w:sz w:val="28"/>
          <w:szCs w:val="28"/>
        </w:rPr>
        <w:t>–</w:t>
      </w:r>
      <w:r w:rsidRPr="00ED7A52">
        <w:rPr>
          <w:rFonts w:ascii="Times New Roman" w:hAnsi="Times New Roman" w:cs="Times New Roman"/>
          <w:sz w:val="28"/>
          <w:szCs w:val="28"/>
        </w:rPr>
        <w:t xml:space="preserve"> </w:t>
      </w:r>
      <w:r w:rsidR="00EF6CC6">
        <w:rPr>
          <w:rFonts w:ascii="Times New Roman" w:hAnsi="Times New Roman" w:cs="Times New Roman"/>
          <w:sz w:val="28"/>
          <w:szCs w:val="28"/>
        </w:rPr>
        <w:t>5186,1</w:t>
      </w:r>
      <w:r w:rsidRPr="00ED7A52">
        <w:rPr>
          <w:rFonts w:ascii="Times New Roman" w:hAnsi="Times New Roman" w:cs="Times New Roman"/>
          <w:sz w:val="28"/>
          <w:szCs w:val="28"/>
        </w:rPr>
        <w:t> тыс. руб.</w:t>
      </w:r>
    </w:p>
    <w:p w:rsidR="00ED7A52" w:rsidRPr="00ED7A52" w:rsidRDefault="00ED7A52" w:rsidP="00ED7A52">
      <w:pPr>
        <w:pStyle w:val="ac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sz w:val="28"/>
          <w:szCs w:val="28"/>
        </w:rPr>
        <w:t>Так же планируется привлечение внебюджетных источников:</w:t>
      </w:r>
    </w:p>
    <w:p w:rsidR="00ED7A52" w:rsidRPr="00ED7A52" w:rsidRDefault="00ED7A52" w:rsidP="00ED7A52">
      <w:pPr>
        <w:pStyle w:val="ac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sz w:val="28"/>
          <w:szCs w:val="28"/>
        </w:rPr>
        <w:t>Итого по Программе из внебюджетных источников - 12000,0 тыс. руб.;</w:t>
      </w:r>
    </w:p>
    <w:p w:rsidR="00ED7A52" w:rsidRPr="00ED7A52" w:rsidRDefault="00ED7A52" w:rsidP="00ED7A52">
      <w:pPr>
        <w:pStyle w:val="ac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sz w:val="28"/>
          <w:szCs w:val="28"/>
        </w:rPr>
        <w:t>2018 году - 4000,0 тыс. руб.</w:t>
      </w:r>
    </w:p>
    <w:p w:rsidR="00ED7A52" w:rsidRPr="00ED7A52" w:rsidRDefault="00ED7A52" w:rsidP="00ED7A52">
      <w:pPr>
        <w:pStyle w:val="ac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sz w:val="28"/>
          <w:szCs w:val="28"/>
        </w:rPr>
        <w:t>2019 году - 4000,0 тыс. руб.</w:t>
      </w:r>
    </w:p>
    <w:p w:rsidR="00ED7A52" w:rsidRDefault="00ED7A52" w:rsidP="00ED7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52">
        <w:rPr>
          <w:rFonts w:ascii="Times New Roman" w:hAnsi="Times New Roman" w:cs="Times New Roman"/>
          <w:sz w:val="28"/>
          <w:szCs w:val="28"/>
        </w:rPr>
        <w:t>2020 году - 4000,0 тыс. руб</w:t>
      </w:r>
      <w:r w:rsidRPr="006D6C1E">
        <w:rPr>
          <w:rFonts w:ascii="Times New Roman" w:hAnsi="Times New Roman" w:cs="Times New Roman"/>
          <w:sz w:val="24"/>
          <w:szCs w:val="24"/>
        </w:rPr>
        <w:t>.</w:t>
      </w:r>
    </w:p>
    <w:p w:rsidR="008D3592" w:rsidRPr="006D6C1E" w:rsidRDefault="008D3592" w:rsidP="00ED7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Расчеты планируемых объемов финансовых ресурсов на реализацию мероприятий Программы представлены участниками реализации мероприятий исходя из фактических затрат в 2011 - 2015 годах.</w:t>
      </w:r>
    </w:p>
    <w:p w:rsidR="008D3592" w:rsidRPr="006D6C1E" w:rsidRDefault="008D3592" w:rsidP="008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В рамках Программы планируется привлечение средств граждан</w:t>
      </w:r>
      <w:r w:rsidR="00ED7A52">
        <w:rPr>
          <w:rFonts w:ascii="Times New Roman" w:hAnsi="Times New Roman" w:cs="Times New Roman"/>
          <w:sz w:val="28"/>
          <w:szCs w:val="28"/>
        </w:rPr>
        <w:t xml:space="preserve"> (в виде внебюджетных источников)</w:t>
      </w:r>
      <w:r w:rsidRPr="006D6C1E">
        <w:rPr>
          <w:rFonts w:ascii="Times New Roman" w:hAnsi="Times New Roman" w:cs="Times New Roman"/>
          <w:sz w:val="28"/>
          <w:szCs w:val="28"/>
        </w:rPr>
        <w:t>, ведущих мелкооптовое сельскохозяйственное производство по основным направлениям сельскохозяйственной деятельности на территории муниципального образования «Город Майкоп» из расчета 50% к объему средств, предусмотренных на исполнение мероприятий Программы.</w:t>
      </w:r>
    </w:p>
    <w:p w:rsidR="006D6C1E" w:rsidRDefault="006D6C1E" w:rsidP="008D3592">
      <w:pPr>
        <w:sectPr w:rsidR="006D6C1E" w:rsidSect="006D6C1E">
          <w:pgSz w:w="11907" w:h="16840" w:code="9"/>
          <w:pgMar w:top="1134" w:right="1134" w:bottom="1134" w:left="1701" w:header="720" w:footer="720" w:gutter="0"/>
          <w:cols w:space="720"/>
          <w:noEndnote/>
          <w:titlePg/>
          <w:docGrid w:linePitch="326"/>
        </w:sectPr>
      </w:pPr>
    </w:p>
    <w:p w:rsidR="008D3592" w:rsidRPr="00F278DE" w:rsidRDefault="008D3592" w:rsidP="006D6C1E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2" w:name="sub_40"/>
      <w:r w:rsidRPr="00F278DE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Таблица № </w:t>
      </w:r>
      <w:r w:rsidR="008C231B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4</w:t>
      </w:r>
    </w:p>
    <w:bookmarkEnd w:id="12"/>
    <w:p w:rsidR="008D3592" w:rsidRDefault="006D6C1E" w:rsidP="006D6C1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78DE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D3592" w:rsidRPr="00F278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лан </w:t>
      </w:r>
      <w:r w:rsidR="008D3592" w:rsidRPr="00F278D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реализации основных мероприятий муниципальной программы за счет всех источников финансирования</w:t>
      </w:r>
    </w:p>
    <w:p w:rsidR="008B707C" w:rsidRPr="008B707C" w:rsidRDefault="008B707C" w:rsidP="00017B8B">
      <w:pPr>
        <w:spacing w:after="0" w:line="240" w:lineRule="auto"/>
        <w:jc w:val="right"/>
        <w:rPr>
          <w:lang w:eastAsia="ru-RU"/>
        </w:rPr>
      </w:pPr>
      <w:r w:rsidRPr="006D6C1E">
        <w:rPr>
          <w:rFonts w:ascii="Times New Roman" w:hAnsi="Times New Roman" w:cs="Times New Roman"/>
          <w:sz w:val="20"/>
          <w:szCs w:val="20"/>
        </w:rPr>
        <w:t>(тыс.</w:t>
      </w:r>
      <w:r w:rsidR="008C231B">
        <w:rPr>
          <w:rFonts w:ascii="Times New Roman" w:hAnsi="Times New Roman" w:cs="Times New Roman"/>
          <w:sz w:val="20"/>
          <w:szCs w:val="20"/>
        </w:rPr>
        <w:t xml:space="preserve"> </w:t>
      </w:r>
      <w:r w:rsidRPr="006D6C1E">
        <w:rPr>
          <w:rFonts w:ascii="Times New Roman" w:hAnsi="Times New Roman" w:cs="Times New Roman"/>
          <w:sz w:val="20"/>
          <w:szCs w:val="20"/>
        </w:rPr>
        <w:t>руб.)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20" w:firstRow="1" w:lastRow="0" w:firstColumn="0" w:lastColumn="0" w:noHBand="0" w:noVBand="0"/>
      </w:tblPr>
      <w:tblGrid>
        <w:gridCol w:w="666"/>
        <w:gridCol w:w="1585"/>
        <w:gridCol w:w="1353"/>
        <w:gridCol w:w="736"/>
        <w:gridCol w:w="435"/>
        <w:gridCol w:w="397"/>
        <w:gridCol w:w="736"/>
        <w:gridCol w:w="616"/>
        <w:gridCol w:w="656"/>
        <w:gridCol w:w="435"/>
        <w:gridCol w:w="397"/>
        <w:gridCol w:w="656"/>
        <w:gridCol w:w="536"/>
        <w:gridCol w:w="656"/>
        <w:gridCol w:w="435"/>
        <w:gridCol w:w="397"/>
        <w:gridCol w:w="656"/>
        <w:gridCol w:w="536"/>
        <w:gridCol w:w="656"/>
        <w:gridCol w:w="435"/>
        <w:gridCol w:w="397"/>
        <w:gridCol w:w="656"/>
        <w:gridCol w:w="536"/>
      </w:tblGrid>
      <w:tr w:rsidR="008B707C" w:rsidRPr="006D6C1E" w:rsidTr="00AA30EF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7C" w:rsidRPr="006D6C1E" w:rsidRDefault="005D0D70" w:rsidP="00A7037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7C" w:rsidRPr="006D6C1E" w:rsidRDefault="008B707C" w:rsidP="00A7037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мероприятия, мероприятия (направления расходов)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7C" w:rsidRPr="006D6C1E" w:rsidRDefault="008B707C" w:rsidP="00A7037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исполнитель, соисполнитель </w:t>
            </w:r>
          </w:p>
          <w:p w:rsidR="008B707C" w:rsidRPr="006D6C1E" w:rsidRDefault="008B707C" w:rsidP="00A7037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(участник)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7C" w:rsidRPr="006D6C1E" w:rsidRDefault="008B707C" w:rsidP="00A7037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2018 - 2020 годы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7C" w:rsidRPr="006D6C1E" w:rsidRDefault="008B707C" w:rsidP="00A7037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C" w:rsidRPr="006D6C1E" w:rsidRDefault="00456A5A" w:rsidP="00A7037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C" w:rsidRPr="006D6C1E" w:rsidRDefault="00456A5A" w:rsidP="00A7037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</w:tr>
      <w:tr w:rsidR="00456A5A" w:rsidRPr="006D6C1E" w:rsidTr="00AA30E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</w:tr>
      <w:tr w:rsidR="00456A5A" w:rsidRPr="006D6C1E" w:rsidTr="00AA30EF">
        <w:tc>
          <w:tcPr>
            <w:tcW w:w="0" w:type="auto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Default="00456A5A" w:rsidP="003068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сельского хозяйства и регулирование рынков сельскохозяйственной продукции, сырья и продовольствия </w:t>
            </w:r>
          </w:p>
          <w:p w:rsidR="00456A5A" w:rsidRPr="006D6C1E" w:rsidRDefault="00456A5A" w:rsidP="003068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в муниципальном образовании «Город Майкоп» на 2018 - 2020 годы»</w:t>
            </w:r>
          </w:p>
        </w:tc>
      </w:tr>
      <w:tr w:rsidR="00456A5A" w:rsidRPr="006D6C1E" w:rsidTr="00AA30E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6D6C1E" w:rsidRDefault="00456A5A" w:rsidP="00456A5A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A5A" w:rsidRPr="006D6C1E" w:rsidRDefault="00456A5A" w:rsidP="00456A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EF6CC6" w:rsidP="000D7C7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27347,1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EF6CC6" w:rsidP="000D7C7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15347,1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EF6CC6" w:rsidP="000D7C7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9068,9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EF6CC6" w:rsidP="000D7C7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EF6CC6" w:rsidP="000D7C7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9092,1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EF6CC6" w:rsidP="000D7C7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EF6CC6" w:rsidP="000D7C7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9186,1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EF6CC6" w:rsidP="000D7C7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</w:tr>
      <w:tr w:rsidR="00456A5A" w:rsidRPr="006D6C1E" w:rsidTr="00AA30E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A5A" w:rsidRPr="006D6C1E" w:rsidRDefault="00456A5A" w:rsidP="00456A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456A5A" w:rsidRPr="006D6C1E" w:rsidRDefault="00456A5A" w:rsidP="00456A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«Поддержка сельскохозяйственных производителей на территории МО «Город Майкоп»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6D6C1E" w:rsidRDefault="00456A5A" w:rsidP="00456A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- Управление сельского хозяйства;</w:t>
            </w:r>
          </w:p>
          <w:p w:rsidR="00456A5A" w:rsidRPr="006D6C1E" w:rsidRDefault="00456A5A" w:rsidP="00456A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- Управление по работе с территориями Администрации муниципального образования «Город Майкоп»;</w:t>
            </w:r>
          </w:p>
          <w:p w:rsidR="00456A5A" w:rsidRPr="006D6C1E" w:rsidRDefault="00456A5A" w:rsidP="00456A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- Граждане, ведущие мелкооптовое сельскохозяйственное производство на территории муниципального образования «Город Майкоп»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</w:tr>
      <w:tr w:rsidR="00456A5A" w:rsidRPr="006D6C1E" w:rsidTr="00AA30E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A5A" w:rsidRDefault="00456A5A" w:rsidP="00456A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(направление расходов)</w:t>
            </w:r>
          </w:p>
          <w:p w:rsidR="00456A5A" w:rsidRPr="006D6C1E" w:rsidRDefault="00456A5A" w:rsidP="00456A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субсидирование граждан, ведущих мелкооптовое сельскохозяйственное производство по основным направлениям сельскохозяйственной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6D6C1E" w:rsidRDefault="00456A5A" w:rsidP="00456A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Управление сель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хозяйства;</w:t>
            </w:r>
          </w:p>
          <w:p w:rsidR="00456A5A" w:rsidRPr="006D6C1E" w:rsidRDefault="00456A5A" w:rsidP="00456A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- Управление по работе с территориями Администрации муниципального образования «Город Майкоп»;</w:t>
            </w:r>
          </w:p>
          <w:p w:rsidR="00456A5A" w:rsidRPr="006D6C1E" w:rsidRDefault="00456A5A" w:rsidP="00456A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- Граждане, ведущие мелкооптовое сельскохозяйственное производство на территории муниципального образования «Город Майкоп»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EF6CC6" w:rsidRPr="006D6C1E" w:rsidTr="00B7360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C6" w:rsidRPr="006D6C1E" w:rsidRDefault="00EF6CC6" w:rsidP="00EF6CC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C6" w:rsidRPr="006D6C1E" w:rsidRDefault="00EF6CC6" w:rsidP="00EF6CC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EF6CC6" w:rsidRPr="006D6C1E" w:rsidRDefault="00EF6CC6" w:rsidP="00EF6CC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проведение ежегодного мероприятия, связанного с подведением итогов работы предприятий АПК и крестьянских фермерских хозяйств»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хозяйства,</w:t>
            </w:r>
          </w:p>
          <w:p w:rsidR="00EF6CC6" w:rsidRPr="006D6C1E" w:rsidRDefault="00EF6CC6" w:rsidP="00B7360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АПК и КФХ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Default="00EF6CC6" w:rsidP="00B73603">
            <w:pPr>
              <w:spacing w:after="0" w:line="240" w:lineRule="auto"/>
              <w:jc w:val="center"/>
            </w:pPr>
            <w:r w:rsidRPr="0096552B">
              <w:rPr>
                <w:rFonts w:ascii="Times New Roman" w:hAnsi="Times New Roman" w:cs="Times New Roman"/>
                <w:sz w:val="16"/>
                <w:szCs w:val="16"/>
              </w:rPr>
              <w:t>557,5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Default="00EF6CC6" w:rsidP="00B73603">
            <w:pPr>
              <w:spacing w:after="0" w:line="240" w:lineRule="auto"/>
              <w:jc w:val="center"/>
            </w:pPr>
            <w:r w:rsidRPr="0087231F">
              <w:rPr>
                <w:rFonts w:ascii="Times New Roman" w:hAnsi="Times New Roman" w:cs="Times New Roman"/>
                <w:sz w:val="16"/>
                <w:szCs w:val="16"/>
              </w:rPr>
              <w:t>557,5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Default="00EF6CC6" w:rsidP="00B73603">
            <w:pPr>
              <w:spacing w:after="0" w:line="240" w:lineRule="auto"/>
              <w:jc w:val="center"/>
            </w:pPr>
            <w:r w:rsidRPr="007748FC">
              <w:rPr>
                <w:rFonts w:ascii="Times New Roman" w:hAnsi="Times New Roman" w:cs="Times New Roman"/>
                <w:sz w:val="16"/>
                <w:szCs w:val="16"/>
              </w:rPr>
              <w:t>557,5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Default="00EF6CC6" w:rsidP="00B73603">
            <w:pPr>
              <w:spacing w:after="0" w:line="240" w:lineRule="auto"/>
              <w:jc w:val="center"/>
            </w:pPr>
            <w:r w:rsidRPr="00910E65">
              <w:rPr>
                <w:rFonts w:ascii="Times New Roman" w:hAnsi="Times New Roman" w:cs="Times New Roman"/>
                <w:sz w:val="16"/>
                <w:szCs w:val="16"/>
              </w:rPr>
              <w:t>557,5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Default="00EF6CC6" w:rsidP="00B73603">
            <w:pPr>
              <w:spacing w:after="0" w:line="240" w:lineRule="auto"/>
              <w:jc w:val="center"/>
            </w:pPr>
            <w:r w:rsidRPr="00672372">
              <w:rPr>
                <w:rFonts w:ascii="Times New Roman" w:hAnsi="Times New Roman" w:cs="Times New Roman"/>
                <w:sz w:val="16"/>
                <w:szCs w:val="16"/>
              </w:rPr>
              <w:t>557,5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F6CC6" w:rsidRPr="006D6C1E" w:rsidTr="00B7360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C6" w:rsidRPr="006D6C1E" w:rsidRDefault="00EF6CC6" w:rsidP="00EF6CC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C6" w:rsidRDefault="00EF6CC6" w:rsidP="00EF6CC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(направление расходов)</w:t>
            </w:r>
          </w:p>
          <w:p w:rsidR="00EF6CC6" w:rsidRPr="006D6C1E" w:rsidRDefault="00EF6CC6" w:rsidP="00EF6CC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ежегодного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C6" w:rsidRPr="006D6C1E" w:rsidRDefault="00EF6CC6" w:rsidP="00EF6CC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сельского хозяйства</w:t>
            </w:r>
          </w:p>
          <w:p w:rsidR="00EF6CC6" w:rsidRPr="006D6C1E" w:rsidRDefault="00EF6CC6" w:rsidP="00EF6CC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АПК и КФХ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EF6CC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EF6CC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EF6CC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EF6CC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EF6CC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EF6CC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EF6CC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EF6CC6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Default="00EF6CC6" w:rsidP="00B73603">
            <w:pPr>
              <w:widowControl w:val="0"/>
              <w:spacing w:after="0" w:line="240" w:lineRule="auto"/>
              <w:jc w:val="center"/>
            </w:pPr>
            <w:r w:rsidRPr="0096552B">
              <w:rPr>
                <w:rFonts w:ascii="Times New Roman" w:hAnsi="Times New Roman" w:cs="Times New Roman"/>
                <w:sz w:val="16"/>
                <w:szCs w:val="16"/>
              </w:rPr>
              <w:t>557,5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Default="00EF6CC6" w:rsidP="00B73603">
            <w:pPr>
              <w:spacing w:after="0" w:line="240" w:lineRule="auto"/>
              <w:jc w:val="center"/>
            </w:pPr>
            <w:r w:rsidRPr="0087231F">
              <w:rPr>
                <w:rFonts w:ascii="Times New Roman" w:hAnsi="Times New Roman" w:cs="Times New Roman"/>
                <w:sz w:val="16"/>
                <w:szCs w:val="16"/>
              </w:rPr>
              <w:t>557,5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Default="00EF6CC6" w:rsidP="00B73603">
            <w:pPr>
              <w:spacing w:after="0" w:line="240" w:lineRule="auto"/>
              <w:jc w:val="center"/>
            </w:pPr>
            <w:r w:rsidRPr="007748FC">
              <w:rPr>
                <w:rFonts w:ascii="Times New Roman" w:hAnsi="Times New Roman" w:cs="Times New Roman"/>
                <w:sz w:val="16"/>
                <w:szCs w:val="16"/>
              </w:rPr>
              <w:t>557,5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Default="00EF6CC6" w:rsidP="00B73603">
            <w:pPr>
              <w:spacing w:after="0" w:line="240" w:lineRule="auto"/>
              <w:jc w:val="center"/>
            </w:pPr>
            <w:r w:rsidRPr="00910E65">
              <w:rPr>
                <w:rFonts w:ascii="Times New Roman" w:hAnsi="Times New Roman" w:cs="Times New Roman"/>
                <w:sz w:val="16"/>
                <w:szCs w:val="16"/>
              </w:rPr>
              <w:t>557,5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Default="00EF6CC6" w:rsidP="00B73603">
            <w:pPr>
              <w:spacing w:after="0" w:line="240" w:lineRule="auto"/>
              <w:jc w:val="center"/>
            </w:pPr>
            <w:r w:rsidRPr="00672372">
              <w:rPr>
                <w:rFonts w:ascii="Times New Roman" w:hAnsi="Times New Roman" w:cs="Times New Roman"/>
                <w:sz w:val="16"/>
                <w:szCs w:val="16"/>
              </w:rPr>
              <w:t>557,5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56A5A" w:rsidRPr="006D6C1E" w:rsidTr="00AA30E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A5A" w:rsidRPr="006D6C1E" w:rsidRDefault="00456A5A" w:rsidP="00456A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456A5A" w:rsidRPr="006D6C1E" w:rsidRDefault="00456A5A" w:rsidP="00456A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6D6C1E" w:rsidRDefault="00456A5A" w:rsidP="00456A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0D7C75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0D7C75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0D7C75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0D7C75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0D7C7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D7C75">
              <w:rPr>
                <w:rFonts w:ascii="Times New Roman" w:hAnsi="Times New Roman" w:cs="Times New Roman"/>
                <w:sz w:val="16"/>
                <w:szCs w:val="16"/>
              </w:rPr>
              <w:t>524,6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0D7C75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0D7C7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D7C75">
              <w:rPr>
                <w:rFonts w:ascii="Times New Roman" w:hAnsi="Times New Roman" w:cs="Times New Roman"/>
                <w:sz w:val="16"/>
                <w:szCs w:val="16"/>
              </w:rPr>
              <w:t>618,6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0D7C75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56A5A" w:rsidRPr="006D6C1E" w:rsidTr="00AA30E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A5A" w:rsidRDefault="00456A5A" w:rsidP="00456A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(направление расходов)</w:t>
            </w:r>
          </w:p>
          <w:p w:rsidR="00456A5A" w:rsidRPr="006D6C1E" w:rsidRDefault="00456A5A" w:rsidP="00456A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аппарата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6D6C1E" w:rsidRDefault="00456A5A" w:rsidP="00456A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0D7C75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0D7C75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0D7C75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0D7C75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0D7C75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0D7C75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0D7C75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0D7C75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A7037B" w:rsidRDefault="00A7037B" w:rsidP="00A7037B">
      <w:pPr>
        <w:rPr>
          <w:rFonts w:ascii="Times New Roman" w:hAnsi="Times New Roman" w:cs="Times New Roman"/>
        </w:rPr>
      </w:pPr>
    </w:p>
    <w:p w:rsidR="007E6B38" w:rsidRDefault="007E6B38" w:rsidP="00A7037B">
      <w:pPr>
        <w:rPr>
          <w:rFonts w:ascii="Times New Roman" w:hAnsi="Times New Roman" w:cs="Times New Roman"/>
        </w:rPr>
      </w:pPr>
    </w:p>
    <w:p w:rsidR="00A7037B" w:rsidRPr="006D6C1E" w:rsidRDefault="00A7037B" w:rsidP="006B21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D6C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6. Перечень контрольных событий</w:t>
      </w:r>
    </w:p>
    <w:p w:rsidR="006B212C" w:rsidRPr="00F278DE" w:rsidRDefault="006B212C" w:rsidP="006B2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№ </w:t>
      </w:r>
      <w:r w:rsidR="008C2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27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278DE" w:rsidRDefault="006B212C" w:rsidP="006B21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контрольных событий реализации основных мероприятий, мероприятий (направлений расходов) </w:t>
      </w:r>
    </w:p>
    <w:p w:rsidR="006B212C" w:rsidRPr="00F278DE" w:rsidRDefault="006B212C" w:rsidP="006B21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6"/>
        <w:gridCol w:w="6204"/>
        <w:gridCol w:w="5340"/>
        <w:gridCol w:w="733"/>
        <w:gridCol w:w="733"/>
        <w:gridCol w:w="733"/>
      </w:tblGrid>
      <w:tr w:rsidR="006D6C1E" w:rsidRPr="006D6C1E" w:rsidTr="00B10112">
        <w:tc>
          <w:tcPr>
            <w:tcW w:w="0" w:type="auto"/>
            <w:vMerge w:val="restart"/>
            <w:vAlign w:val="center"/>
          </w:tcPr>
          <w:p w:rsidR="006B212C" w:rsidRPr="006D6C1E" w:rsidRDefault="006B212C" w:rsidP="00F278DE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№ п/п</w:t>
            </w:r>
          </w:p>
          <w:p w:rsidR="006B212C" w:rsidRPr="006D6C1E" w:rsidRDefault="006B212C" w:rsidP="00F278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B212C" w:rsidRPr="006D6C1E" w:rsidRDefault="006B212C" w:rsidP="00F278DE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Наименование основного</w:t>
            </w:r>
          </w:p>
          <w:p w:rsidR="006B212C" w:rsidRPr="006D6C1E" w:rsidRDefault="006B212C" w:rsidP="00F278DE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мероприятия, мероприятия (направления расходов), контрольного события</w:t>
            </w:r>
          </w:p>
        </w:tc>
        <w:tc>
          <w:tcPr>
            <w:tcW w:w="0" w:type="auto"/>
            <w:vMerge w:val="restart"/>
            <w:vAlign w:val="center"/>
          </w:tcPr>
          <w:p w:rsidR="006B212C" w:rsidRPr="006D6C1E" w:rsidRDefault="006B212C" w:rsidP="00F278DE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gridSpan w:val="3"/>
            <w:vAlign w:val="center"/>
          </w:tcPr>
          <w:p w:rsidR="006B212C" w:rsidRPr="006D6C1E" w:rsidRDefault="006B212C" w:rsidP="00F278D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Реализация контрольных событий</w:t>
            </w:r>
          </w:p>
          <w:p w:rsidR="006B212C" w:rsidRPr="006D6C1E" w:rsidRDefault="006B212C" w:rsidP="00F278D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(в количественном выражении)</w:t>
            </w:r>
          </w:p>
        </w:tc>
      </w:tr>
      <w:tr w:rsidR="006D6C1E" w:rsidRPr="006D6C1E" w:rsidTr="00B10112">
        <w:trPr>
          <w:trHeight w:val="287"/>
        </w:trPr>
        <w:tc>
          <w:tcPr>
            <w:tcW w:w="0" w:type="auto"/>
            <w:vMerge/>
            <w:vAlign w:val="center"/>
          </w:tcPr>
          <w:p w:rsidR="006B212C" w:rsidRPr="006D6C1E" w:rsidRDefault="006B212C" w:rsidP="00F278D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B212C" w:rsidRPr="006D6C1E" w:rsidRDefault="006B212C" w:rsidP="00F278D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B212C" w:rsidRPr="006D6C1E" w:rsidRDefault="006B212C" w:rsidP="00F278D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212C" w:rsidRPr="006D6C1E" w:rsidRDefault="006B212C" w:rsidP="00F278D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0" w:type="auto"/>
            <w:vAlign w:val="center"/>
          </w:tcPr>
          <w:p w:rsidR="006B212C" w:rsidRPr="006D6C1E" w:rsidRDefault="006B212C" w:rsidP="00F278D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0" w:type="auto"/>
            <w:vAlign w:val="center"/>
          </w:tcPr>
          <w:p w:rsidR="006B212C" w:rsidRPr="006D6C1E" w:rsidRDefault="006B212C" w:rsidP="00F278D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6D6C1E" w:rsidRPr="006D6C1E" w:rsidTr="00B10112">
        <w:tc>
          <w:tcPr>
            <w:tcW w:w="0" w:type="auto"/>
            <w:gridSpan w:val="6"/>
            <w:vAlign w:val="center"/>
          </w:tcPr>
          <w:p w:rsidR="00456A5A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сельского хозяйства и регулирование рынков сельскохозяйственной продукции, сырья и продовольствия </w:t>
            </w:r>
          </w:p>
          <w:p w:rsidR="006B212C" w:rsidRPr="006D6C1E" w:rsidRDefault="00456A5A" w:rsidP="00456A5A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в муниципальном образовании «Город Майкоп» на 2018 - 2020 годы»</w:t>
            </w:r>
          </w:p>
        </w:tc>
      </w:tr>
      <w:tr w:rsidR="006D6C1E" w:rsidRPr="006D6C1E" w:rsidTr="00B10112">
        <w:tc>
          <w:tcPr>
            <w:tcW w:w="0" w:type="auto"/>
            <w:vAlign w:val="center"/>
          </w:tcPr>
          <w:p w:rsidR="00DF1784" w:rsidRPr="006D6C1E" w:rsidRDefault="00DF1784" w:rsidP="00F6302F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1.1.</w:t>
            </w:r>
          </w:p>
        </w:tc>
        <w:tc>
          <w:tcPr>
            <w:tcW w:w="0" w:type="auto"/>
            <w:vAlign w:val="center"/>
          </w:tcPr>
          <w:p w:rsidR="0037455F" w:rsidRPr="006D6C1E" w:rsidRDefault="00DF1784" w:rsidP="0037455F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Основное мероприятие </w:t>
            </w:r>
          </w:p>
          <w:p w:rsidR="00DF1784" w:rsidRPr="006D6C1E" w:rsidRDefault="00DF1784" w:rsidP="0037455F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«Поддержка сельскохозяйственных производителей на территории МО «Город Майкоп»</w:t>
            </w:r>
          </w:p>
        </w:tc>
        <w:tc>
          <w:tcPr>
            <w:tcW w:w="0" w:type="auto"/>
            <w:vAlign w:val="center"/>
          </w:tcPr>
          <w:p w:rsidR="00ED7A52" w:rsidRDefault="00ED7A52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1784" w:rsidRPr="006D6C1E" w:rsidRDefault="00ED7A52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граждане, ведущие мелкооптовое сельскохозяйственное производство на территории муниципальном образования «Город Майкоп»</w:t>
            </w: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6C1E" w:rsidRPr="006D6C1E" w:rsidTr="00B10112">
        <w:tc>
          <w:tcPr>
            <w:tcW w:w="0" w:type="auto"/>
            <w:vAlign w:val="center"/>
          </w:tcPr>
          <w:p w:rsidR="00DF1784" w:rsidRPr="006D6C1E" w:rsidRDefault="00DF1784" w:rsidP="00F6302F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1.1.1.</w:t>
            </w:r>
          </w:p>
        </w:tc>
        <w:tc>
          <w:tcPr>
            <w:tcW w:w="0" w:type="auto"/>
            <w:vAlign w:val="center"/>
          </w:tcPr>
          <w:p w:rsidR="00DF1784" w:rsidRPr="006D6C1E" w:rsidRDefault="00DF1784" w:rsidP="0037455F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Мероприятие</w:t>
            </w:r>
            <w:r w:rsidR="00456A5A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 (направление расходов)</w:t>
            </w:r>
          </w:p>
          <w:p w:rsidR="00DF1784" w:rsidRPr="006D6C1E" w:rsidRDefault="00DF1784" w:rsidP="0037455F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субсидирование граждан, ведущих мелкооптовое сельскохозяйственное производство по основным направлениям сельскохозяйственной деятельности</w:t>
            </w:r>
          </w:p>
        </w:tc>
        <w:tc>
          <w:tcPr>
            <w:tcW w:w="0" w:type="auto"/>
            <w:vAlign w:val="center"/>
          </w:tcPr>
          <w:p w:rsidR="00ED7A52" w:rsidRDefault="00ED7A52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1784" w:rsidRPr="006D6C1E" w:rsidRDefault="00ED7A52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граждане, ведущие мелкооптовое сельскохозяйственное производство на территории муниципальном образования «Город Майкоп»</w:t>
            </w: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6C1E" w:rsidRPr="006D6C1E" w:rsidTr="00B10112">
        <w:tc>
          <w:tcPr>
            <w:tcW w:w="0" w:type="auto"/>
            <w:vAlign w:val="center"/>
          </w:tcPr>
          <w:p w:rsidR="00DF1784" w:rsidRPr="006D6C1E" w:rsidRDefault="00DF1784" w:rsidP="00F6302F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lastRenderedPageBreak/>
              <w:t>1.1.1.1.</w:t>
            </w:r>
          </w:p>
        </w:tc>
        <w:tc>
          <w:tcPr>
            <w:tcW w:w="0" w:type="auto"/>
            <w:vAlign w:val="center"/>
          </w:tcPr>
          <w:p w:rsidR="00210E01" w:rsidRPr="006D6C1E" w:rsidRDefault="00210E01" w:rsidP="0037455F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Оказание поддержки производства продукции растениеводства</w:t>
            </w:r>
            <w:r w:rsidR="00621868">
              <w:rPr>
                <w:rFonts w:ascii="Times New Roman" w:hAnsi="Times New Roman" w:cs="Times New Roman"/>
                <w:sz w:val="20"/>
                <w:szCs w:val="20"/>
              </w:rPr>
              <w:t xml:space="preserve"> (количество граждан)</w:t>
            </w:r>
          </w:p>
        </w:tc>
        <w:tc>
          <w:tcPr>
            <w:tcW w:w="0" w:type="auto"/>
            <w:vAlign w:val="center"/>
          </w:tcPr>
          <w:p w:rsidR="00DF1784" w:rsidRDefault="00DF1784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  <w:r w:rsidR="00ED7A52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озяйства</w:t>
            </w:r>
            <w:r w:rsidR="00ED7A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D7A52" w:rsidRPr="00ED7A52" w:rsidRDefault="00ED7A52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граждане, ведущие мелкооптовое сельскохозяйственное производство на территории муниципальном образования «Город Майкоп»</w:t>
            </w:r>
          </w:p>
        </w:tc>
        <w:tc>
          <w:tcPr>
            <w:tcW w:w="0" w:type="auto"/>
            <w:vAlign w:val="center"/>
          </w:tcPr>
          <w:p w:rsidR="00DF1784" w:rsidRPr="006D6C1E" w:rsidRDefault="00210E01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DF1784" w:rsidRPr="006D6C1E" w:rsidRDefault="00210E01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DF1784" w:rsidRPr="006D6C1E" w:rsidRDefault="00210E01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6D6C1E" w:rsidRPr="006D6C1E" w:rsidTr="00B10112">
        <w:tc>
          <w:tcPr>
            <w:tcW w:w="0" w:type="auto"/>
            <w:vAlign w:val="center"/>
          </w:tcPr>
          <w:p w:rsidR="00DF1784" w:rsidRPr="006D6C1E" w:rsidRDefault="00DF1784" w:rsidP="00F6302F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1.1.1.2.</w:t>
            </w:r>
          </w:p>
        </w:tc>
        <w:tc>
          <w:tcPr>
            <w:tcW w:w="0" w:type="auto"/>
            <w:vAlign w:val="center"/>
          </w:tcPr>
          <w:p w:rsidR="00210E01" w:rsidRPr="006D6C1E" w:rsidRDefault="00210E01" w:rsidP="0037455F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Проведение заседаний комиссии по исполнению мероприятий муниципальной программы</w:t>
            </w:r>
          </w:p>
        </w:tc>
        <w:tc>
          <w:tcPr>
            <w:tcW w:w="0" w:type="auto"/>
            <w:vAlign w:val="center"/>
          </w:tcPr>
          <w:p w:rsidR="00DF1784" w:rsidRPr="006D6C1E" w:rsidRDefault="00DF1784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  <w:r w:rsidR="00ED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</w:tc>
        <w:tc>
          <w:tcPr>
            <w:tcW w:w="0" w:type="auto"/>
            <w:vAlign w:val="center"/>
          </w:tcPr>
          <w:p w:rsidR="00DF1784" w:rsidRPr="006D6C1E" w:rsidRDefault="00621868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DF1784" w:rsidRPr="006D6C1E" w:rsidRDefault="00621868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DF1784" w:rsidRPr="006D6C1E" w:rsidRDefault="00621868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6D6C1E" w:rsidRPr="006D6C1E" w:rsidTr="00B10112">
        <w:tc>
          <w:tcPr>
            <w:tcW w:w="0" w:type="auto"/>
            <w:vAlign w:val="center"/>
          </w:tcPr>
          <w:p w:rsidR="00DF1784" w:rsidRPr="006D6C1E" w:rsidRDefault="002E2599" w:rsidP="00F6302F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2.1.</w:t>
            </w:r>
          </w:p>
        </w:tc>
        <w:tc>
          <w:tcPr>
            <w:tcW w:w="0" w:type="auto"/>
            <w:vAlign w:val="center"/>
          </w:tcPr>
          <w:p w:rsidR="0037455F" w:rsidRPr="006D6C1E" w:rsidRDefault="00DF1784" w:rsidP="0037455F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Основное мероприятие </w:t>
            </w:r>
          </w:p>
          <w:p w:rsidR="00DF1784" w:rsidRPr="006D6C1E" w:rsidRDefault="00DF1784" w:rsidP="0037455F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проведение ежегодного мероприятия, связанного с подведением итогов работы предприятий АПК и крестьянских фермерских хозяйств»</w:t>
            </w:r>
          </w:p>
        </w:tc>
        <w:tc>
          <w:tcPr>
            <w:tcW w:w="0" w:type="auto"/>
            <w:vAlign w:val="center"/>
          </w:tcPr>
          <w:p w:rsidR="00DF1784" w:rsidRPr="00ED7A52" w:rsidRDefault="00DF1784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  <w:r w:rsidR="00ED7A52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озяйства</w:t>
            </w:r>
            <w:r w:rsidR="00ED7A52" w:rsidRPr="00ED7A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D7A52" w:rsidRPr="006D6C1E" w:rsidRDefault="00ED7A52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предприятия АПК и КФХ</w:t>
            </w: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6C1E" w:rsidRPr="006D6C1E" w:rsidTr="00B10112">
        <w:tc>
          <w:tcPr>
            <w:tcW w:w="0" w:type="auto"/>
            <w:vAlign w:val="center"/>
          </w:tcPr>
          <w:p w:rsidR="00DF1784" w:rsidRPr="006D6C1E" w:rsidRDefault="002E2599" w:rsidP="00F6302F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2.1.1.</w:t>
            </w:r>
          </w:p>
        </w:tc>
        <w:tc>
          <w:tcPr>
            <w:tcW w:w="0" w:type="auto"/>
            <w:vAlign w:val="center"/>
          </w:tcPr>
          <w:p w:rsidR="00DF1784" w:rsidRPr="006D6C1E" w:rsidRDefault="00DF1784" w:rsidP="0037455F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Мероприятие</w:t>
            </w:r>
            <w:r w:rsidR="00456A5A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 (направление расходов)</w:t>
            </w:r>
          </w:p>
          <w:p w:rsidR="00DF1784" w:rsidRPr="006D6C1E" w:rsidRDefault="008971CE" w:rsidP="0037455F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проведение ежегодного мероприятия</w:t>
            </w:r>
          </w:p>
        </w:tc>
        <w:tc>
          <w:tcPr>
            <w:tcW w:w="0" w:type="auto"/>
            <w:vAlign w:val="center"/>
          </w:tcPr>
          <w:p w:rsidR="00ED7A52" w:rsidRPr="00ED7A52" w:rsidRDefault="00ED7A52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озяйства,</w:t>
            </w:r>
          </w:p>
          <w:p w:rsidR="00DF1784" w:rsidRPr="006D6C1E" w:rsidRDefault="00ED7A52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предприятия АПК и КФХ</w:t>
            </w: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6C1E" w:rsidRPr="006D6C1E" w:rsidTr="00B10112">
        <w:tc>
          <w:tcPr>
            <w:tcW w:w="0" w:type="auto"/>
            <w:vAlign w:val="center"/>
          </w:tcPr>
          <w:p w:rsidR="00DF1784" w:rsidRPr="006D6C1E" w:rsidRDefault="002E2599" w:rsidP="00373D4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2.1.1.1.</w:t>
            </w:r>
          </w:p>
        </w:tc>
        <w:tc>
          <w:tcPr>
            <w:tcW w:w="0" w:type="auto"/>
            <w:vAlign w:val="center"/>
          </w:tcPr>
          <w:p w:rsidR="00210E01" w:rsidRPr="006D6C1E" w:rsidRDefault="00210E01" w:rsidP="0037455F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Организация городского соревнования по уборке урожая зерновых и зернобобовых культур</w:t>
            </w:r>
          </w:p>
        </w:tc>
        <w:tc>
          <w:tcPr>
            <w:tcW w:w="0" w:type="auto"/>
            <w:vAlign w:val="center"/>
          </w:tcPr>
          <w:p w:rsidR="00ED7A52" w:rsidRPr="00ED7A52" w:rsidRDefault="00ED7A52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озяйства,</w:t>
            </w:r>
          </w:p>
          <w:p w:rsidR="00DF1784" w:rsidRPr="006D6C1E" w:rsidRDefault="00ED7A52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предприятия АПК и КФХ</w:t>
            </w:r>
          </w:p>
        </w:tc>
        <w:tc>
          <w:tcPr>
            <w:tcW w:w="0" w:type="auto"/>
            <w:vAlign w:val="center"/>
          </w:tcPr>
          <w:p w:rsidR="00DF1784" w:rsidRPr="006D6C1E" w:rsidRDefault="00210E01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F1784" w:rsidRPr="006D6C1E" w:rsidRDefault="00210E01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F1784" w:rsidRPr="006D6C1E" w:rsidRDefault="00210E01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6D6C1E" w:rsidRPr="006D6C1E" w:rsidTr="00B10112">
        <w:tc>
          <w:tcPr>
            <w:tcW w:w="0" w:type="auto"/>
            <w:vAlign w:val="center"/>
          </w:tcPr>
          <w:p w:rsidR="00DF1784" w:rsidRPr="006D6C1E" w:rsidRDefault="002E2599" w:rsidP="00373D4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2.1</w:t>
            </w:r>
            <w:r w:rsidR="00DF1784"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.</w:t>
            </w:r>
            <w:r w:rsidR="00373D41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</w:t>
            </w:r>
            <w:r w:rsidR="00DF1784"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.2.</w:t>
            </w:r>
          </w:p>
        </w:tc>
        <w:tc>
          <w:tcPr>
            <w:tcW w:w="0" w:type="auto"/>
            <w:vAlign w:val="center"/>
          </w:tcPr>
          <w:p w:rsidR="00210E01" w:rsidRPr="006D6C1E" w:rsidRDefault="00210E01" w:rsidP="0037455F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Проведение заседаний комиссии по исполнению мероприятий муниципальной программы</w:t>
            </w:r>
          </w:p>
        </w:tc>
        <w:tc>
          <w:tcPr>
            <w:tcW w:w="0" w:type="auto"/>
            <w:vAlign w:val="center"/>
          </w:tcPr>
          <w:p w:rsidR="00DF1784" w:rsidRPr="006D6C1E" w:rsidRDefault="00DF1784" w:rsidP="006A6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  <w:r w:rsidR="006A6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</w:tc>
        <w:tc>
          <w:tcPr>
            <w:tcW w:w="0" w:type="auto"/>
            <w:vAlign w:val="center"/>
          </w:tcPr>
          <w:p w:rsidR="00DF1784" w:rsidRPr="006D6C1E" w:rsidRDefault="00210E01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F1784" w:rsidRPr="006D6C1E" w:rsidRDefault="00210E01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F1784" w:rsidRPr="006D6C1E" w:rsidRDefault="00210E01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10112" w:rsidRPr="006D6C1E" w:rsidTr="00B10112">
        <w:tc>
          <w:tcPr>
            <w:tcW w:w="0" w:type="auto"/>
            <w:vAlign w:val="center"/>
          </w:tcPr>
          <w:p w:rsidR="00B10112" w:rsidRPr="006D6C1E" w:rsidRDefault="002E2599" w:rsidP="00373D4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2.1</w:t>
            </w:r>
            <w:r w:rsidR="00B10112"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.</w:t>
            </w:r>
            <w:r w:rsidR="00B10112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1.3</w:t>
            </w:r>
            <w:r w:rsidR="00B10112"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B10112" w:rsidRPr="00B10112" w:rsidRDefault="00B10112" w:rsidP="0037455F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B10112">
              <w:rPr>
                <w:rStyle w:val="ab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Количество участников </w:t>
            </w:r>
            <w:r w:rsidRPr="00B10112">
              <w:rPr>
                <w:rFonts w:ascii="Times New Roman" w:hAnsi="Times New Roman" w:cs="Times New Roman"/>
                <w:sz w:val="20"/>
                <w:szCs w:val="20"/>
              </w:rPr>
              <w:t>городского соревнования по уборке урожая зерновых и зернобобовых культур</w:t>
            </w:r>
          </w:p>
        </w:tc>
        <w:tc>
          <w:tcPr>
            <w:tcW w:w="0" w:type="auto"/>
            <w:vAlign w:val="center"/>
          </w:tcPr>
          <w:p w:rsidR="006A6E5B" w:rsidRPr="00ED7A52" w:rsidRDefault="006A6E5B" w:rsidP="006A6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озяйства,</w:t>
            </w:r>
          </w:p>
          <w:p w:rsidR="00B10112" w:rsidRPr="006D6C1E" w:rsidRDefault="006A6E5B" w:rsidP="006A6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предприятия АПК и КФХ</w:t>
            </w:r>
          </w:p>
        </w:tc>
        <w:tc>
          <w:tcPr>
            <w:tcW w:w="0" w:type="auto"/>
            <w:vAlign w:val="center"/>
          </w:tcPr>
          <w:p w:rsidR="00B10112" w:rsidRPr="006D6C1E" w:rsidRDefault="00B10112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B10112" w:rsidRPr="006D6C1E" w:rsidRDefault="00B10112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B10112" w:rsidRPr="006D6C1E" w:rsidRDefault="00B10112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6D6C1E" w:rsidRPr="006D6C1E" w:rsidTr="00B10112">
        <w:tc>
          <w:tcPr>
            <w:tcW w:w="0" w:type="auto"/>
            <w:vAlign w:val="center"/>
          </w:tcPr>
          <w:p w:rsidR="00DF1784" w:rsidRPr="006D6C1E" w:rsidRDefault="002E2599" w:rsidP="00F6302F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3.1.</w:t>
            </w:r>
          </w:p>
        </w:tc>
        <w:tc>
          <w:tcPr>
            <w:tcW w:w="0" w:type="auto"/>
            <w:vAlign w:val="center"/>
          </w:tcPr>
          <w:p w:rsidR="0037455F" w:rsidRPr="006D6C1E" w:rsidRDefault="00DF1784" w:rsidP="0037455F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Основное мероприятие </w:t>
            </w:r>
          </w:p>
          <w:p w:rsidR="00DF1784" w:rsidRPr="006D6C1E" w:rsidRDefault="00DF1784" w:rsidP="0037455F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Программы»</w:t>
            </w:r>
          </w:p>
        </w:tc>
        <w:tc>
          <w:tcPr>
            <w:tcW w:w="0" w:type="auto"/>
            <w:vAlign w:val="center"/>
          </w:tcPr>
          <w:p w:rsidR="00DF1784" w:rsidRPr="006D6C1E" w:rsidRDefault="00DF1784" w:rsidP="006A6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  <w:r w:rsidR="006A6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6C1E" w:rsidRPr="006D6C1E" w:rsidTr="00B10112">
        <w:tc>
          <w:tcPr>
            <w:tcW w:w="0" w:type="auto"/>
            <w:vAlign w:val="center"/>
          </w:tcPr>
          <w:p w:rsidR="00DF1784" w:rsidRPr="006D6C1E" w:rsidRDefault="002E2599" w:rsidP="00F6302F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3.1</w:t>
            </w:r>
            <w:r w:rsidR="00DF1784"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.1.</w:t>
            </w:r>
          </w:p>
        </w:tc>
        <w:tc>
          <w:tcPr>
            <w:tcW w:w="0" w:type="auto"/>
            <w:vAlign w:val="center"/>
          </w:tcPr>
          <w:p w:rsidR="00456A5A" w:rsidRPr="006D6C1E" w:rsidRDefault="00DF1784" w:rsidP="00456A5A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Мероприятие</w:t>
            </w:r>
            <w:r w:rsidR="00456A5A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 (направление расходов)</w:t>
            </w:r>
          </w:p>
          <w:p w:rsidR="00DF1784" w:rsidRPr="006D6C1E" w:rsidRDefault="00DF1784" w:rsidP="0037455F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аппарата управления</w:t>
            </w:r>
          </w:p>
        </w:tc>
        <w:tc>
          <w:tcPr>
            <w:tcW w:w="0" w:type="auto"/>
            <w:vAlign w:val="center"/>
          </w:tcPr>
          <w:p w:rsidR="00343291" w:rsidRDefault="00DF1784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</w:p>
          <w:p w:rsidR="00DF1784" w:rsidRPr="006D6C1E" w:rsidRDefault="00DF1784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6C1E" w:rsidRPr="006D6C1E" w:rsidTr="00B10112">
        <w:tc>
          <w:tcPr>
            <w:tcW w:w="0" w:type="auto"/>
            <w:vAlign w:val="center"/>
          </w:tcPr>
          <w:p w:rsidR="00DF1784" w:rsidRPr="006D6C1E" w:rsidRDefault="002E2599" w:rsidP="00F6302F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3.1</w:t>
            </w:r>
            <w:r w:rsidR="00DF1784"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.1.1.</w:t>
            </w:r>
          </w:p>
        </w:tc>
        <w:tc>
          <w:tcPr>
            <w:tcW w:w="0" w:type="auto"/>
            <w:vAlign w:val="center"/>
          </w:tcPr>
          <w:p w:rsidR="00DF1784" w:rsidRPr="00B10112" w:rsidRDefault="00B10112" w:rsidP="005E58B9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B10112">
              <w:rPr>
                <w:rFonts w:ascii="Times New Roman" w:hAnsi="Times New Roman" w:cs="Times New Roman"/>
                <w:sz w:val="20"/>
                <w:szCs w:val="20"/>
              </w:rPr>
              <w:t xml:space="preserve">валовый сбор овощей, </w:t>
            </w:r>
            <w:r w:rsidR="006B5BB8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Pr="00B10112">
              <w:rPr>
                <w:rFonts w:ascii="Times New Roman" w:hAnsi="Times New Roman" w:cs="Times New Roman"/>
                <w:sz w:val="20"/>
                <w:szCs w:val="20"/>
              </w:rPr>
              <w:t>тонн;</w:t>
            </w:r>
          </w:p>
        </w:tc>
        <w:tc>
          <w:tcPr>
            <w:tcW w:w="0" w:type="auto"/>
            <w:vAlign w:val="center"/>
          </w:tcPr>
          <w:p w:rsidR="00343291" w:rsidRDefault="00DF1784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</w:p>
          <w:p w:rsidR="00DF1784" w:rsidRPr="006D6C1E" w:rsidRDefault="00DF1784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</w:tc>
        <w:tc>
          <w:tcPr>
            <w:tcW w:w="0" w:type="auto"/>
            <w:vAlign w:val="center"/>
          </w:tcPr>
          <w:p w:rsidR="00DF1784" w:rsidRPr="006D6C1E" w:rsidRDefault="006B5BB8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0" w:type="auto"/>
            <w:vAlign w:val="center"/>
          </w:tcPr>
          <w:p w:rsidR="00DF1784" w:rsidRPr="006D6C1E" w:rsidRDefault="006B5BB8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0" w:type="auto"/>
            <w:vAlign w:val="center"/>
          </w:tcPr>
          <w:p w:rsidR="00DF1784" w:rsidRPr="006D6C1E" w:rsidRDefault="006B5BB8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5,3</w:t>
            </w:r>
          </w:p>
        </w:tc>
      </w:tr>
      <w:tr w:rsidR="00B10112" w:rsidRPr="006D6C1E" w:rsidTr="00B10112">
        <w:tc>
          <w:tcPr>
            <w:tcW w:w="0" w:type="auto"/>
            <w:vAlign w:val="center"/>
          </w:tcPr>
          <w:p w:rsidR="00B10112" w:rsidRPr="006D6C1E" w:rsidRDefault="002E2599" w:rsidP="00F6302F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bookmarkStart w:id="13" w:name="sub_2460"/>
            <w:bookmarkEnd w:id="9"/>
            <w: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3.1</w:t>
            </w:r>
            <w:r w:rsidR="005E58B9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.1.2.</w:t>
            </w:r>
          </w:p>
        </w:tc>
        <w:tc>
          <w:tcPr>
            <w:tcW w:w="0" w:type="auto"/>
            <w:vAlign w:val="center"/>
          </w:tcPr>
          <w:p w:rsidR="00B10112" w:rsidRPr="00B10112" w:rsidRDefault="00B10112" w:rsidP="002F7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12">
              <w:rPr>
                <w:rFonts w:ascii="Times New Roman" w:hAnsi="Times New Roman" w:cs="Times New Roman"/>
                <w:sz w:val="20"/>
                <w:szCs w:val="20"/>
              </w:rPr>
              <w:t>производство скота и птицы на убой (в живом весе), тонн;</w:t>
            </w:r>
          </w:p>
        </w:tc>
        <w:tc>
          <w:tcPr>
            <w:tcW w:w="0" w:type="auto"/>
            <w:vAlign w:val="center"/>
          </w:tcPr>
          <w:p w:rsidR="00B10112" w:rsidRDefault="00B10112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</w:p>
          <w:p w:rsidR="00B10112" w:rsidRPr="006D6C1E" w:rsidRDefault="00B10112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</w:tc>
        <w:tc>
          <w:tcPr>
            <w:tcW w:w="0" w:type="auto"/>
            <w:vAlign w:val="center"/>
          </w:tcPr>
          <w:p w:rsidR="00B10112" w:rsidRDefault="005E58B9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vAlign w:val="center"/>
          </w:tcPr>
          <w:p w:rsidR="00B10112" w:rsidRDefault="005E58B9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0" w:type="auto"/>
            <w:vAlign w:val="center"/>
          </w:tcPr>
          <w:p w:rsidR="00B10112" w:rsidRDefault="005E58B9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332</w:t>
            </w:r>
          </w:p>
        </w:tc>
      </w:tr>
      <w:tr w:rsidR="00B10112" w:rsidRPr="006D6C1E" w:rsidTr="00B10112">
        <w:tc>
          <w:tcPr>
            <w:tcW w:w="0" w:type="auto"/>
            <w:vAlign w:val="center"/>
          </w:tcPr>
          <w:p w:rsidR="00B10112" w:rsidRPr="006D6C1E" w:rsidRDefault="002E2599" w:rsidP="00F6302F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3.1</w:t>
            </w:r>
            <w:r w:rsidR="005E58B9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.1.3.</w:t>
            </w:r>
          </w:p>
        </w:tc>
        <w:tc>
          <w:tcPr>
            <w:tcW w:w="0" w:type="auto"/>
            <w:vAlign w:val="center"/>
          </w:tcPr>
          <w:p w:rsidR="00B10112" w:rsidRPr="00B10112" w:rsidRDefault="00B10112" w:rsidP="002F7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12">
              <w:rPr>
                <w:rFonts w:ascii="Times New Roman" w:hAnsi="Times New Roman" w:cs="Times New Roman"/>
                <w:sz w:val="20"/>
                <w:szCs w:val="20"/>
              </w:rPr>
              <w:t>производство молока,</w:t>
            </w:r>
            <w:r w:rsidR="006B5BB8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Pr="00B10112">
              <w:rPr>
                <w:rFonts w:ascii="Times New Roman" w:hAnsi="Times New Roman" w:cs="Times New Roman"/>
                <w:sz w:val="20"/>
                <w:szCs w:val="20"/>
              </w:rPr>
              <w:t xml:space="preserve"> тонн;</w:t>
            </w:r>
          </w:p>
        </w:tc>
        <w:tc>
          <w:tcPr>
            <w:tcW w:w="0" w:type="auto"/>
            <w:vAlign w:val="center"/>
          </w:tcPr>
          <w:p w:rsidR="00B10112" w:rsidRDefault="00B10112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</w:p>
          <w:p w:rsidR="00B10112" w:rsidRPr="006D6C1E" w:rsidRDefault="00B10112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</w:tc>
        <w:tc>
          <w:tcPr>
            <w:tcW w:w="0" w:type="auto"/>
            <w:vAlign w:val="center"/>
          </w:tcPr>
          <w:p w:rsidR="00B10112" w:rsidRDefault="006B5BB8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vAlign w:val="center"/>
          </w:tcPr>
          <w:p w:rsidR="00B10112" w:rsidRDefault="006B5BB8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vAlign w:val="center"/>
          </w:tcPr>
          <w:p w:rsidR="00B10112" w:rsidRDefault="006B5BB8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3,6</w:t>
            </w:r>
          </w:p>
        </w:tc>
      </w:tr>
      <w:tr w:rsidR="00B10112" w:rsidRPr="006D6C1E" w:rsidTr="00B10112">
        <w:tc>
          <w:tcPr>
            <w:tcW w:w="0" w:type="auto"/>
            <w:vAlign w:val="center"/>
          </w:tcPr>
          <w:p w:rsidR="00B10112" w:rsidRPr="006D6C1E" w:rsidRDefault="002E2599" w:rsidP="00F6302F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3.1</w:t>
            </w:r>
            <w:r w:rsidR="005E58B9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.1.4.</w:t>
            </w:r>
          </w:p>
        </w:tc>
        <w:tc>
          <w:tcPr>
            <w:tcW w:w="0" w:type="auto"/>
            <w:vAlign w:val="center"/>
          </w:tcPr>
          <w:p w:rsidR="00B10112" w:rsidRPr="00B10112" w:rsidRDefault="00B10112" w:rsidP="00B1011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10112">
              <w:rPr>
                <w:rFonts w:ascii="Times New Roman" w:hAnsi="Times New Roman" w:cs="Times New Roman"/>
                <w:sz w:val="20"/>
                <w:szCs w:val="20"/>
              </w:rPr>
              <w:t>обеспечение среднего уровня рентабельности сельскохозяйственных организаций на уровне (с учетом субсидий)</w:t>
            </w:r>
            <w:r w:rsidR="002166FC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  <w:r w:rsidRPr="00B101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0" w:type="auto"/>
            <w:vAlign w:val="center"/>
          </w:tcPr>
          <w:p w:rsidR="00B10112" w:rsidRDefault="00B10112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</w:p>
          <w:p w:rsidR="00B10112" w:rsidRPr="006D6C1E" w:rsidRDefault="00B10112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</w:tc>
        <w:tc>
          <w:tcPr>
            <w:tcW w:w="0" w:type="auto"/>
            <w:vAlign w:val="center"/>
          </w:tcPr>
          <w:p w:rsidR="00B10112" w:rsidRDefault="005E58B9" w:rsidP="00B458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B45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10112" w:rsidRDefault="00B458E2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0" w:type="auto"/>
            <w:vAlign w:val="center"/>
          </w:tcPr>
          <w:p w:rsidR="00B10112" w:rsidRDefault="00B458E2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22,4</w:t>
            </w:r>
          </w:p>
        </w:tc>
      </w:tr>
      <w:tr w:rsidR="00B10112" w:rsidRPr="006D6C1E" w:rsidTr="00B10112">
        <w:tc>
          <w:tcPr>
            <w:tcW w:w="0" w:type="auto"/>
            <w:vAlign w:val="center"/>
          </w:tcPr>
          <w:p w:rsidR="00B10112" w:rsidRPr="006D6C1E" w:rsidRDefault="002E2599" w:rsidP="00F6302F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3.1</w:t>
            </w:r>
            <w:r w:rsidR="005E58B9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.1.5.</w:t>
            </w:r>
          </w:p>
        </w:tc>
        <w:tc>
          <w:tcPr>
            <w:tcW w:w="0" w:type="auto"/>
            <w:vAlign w:val="center"/>
          </w:tcPr>
          <w:p w:rsidR="00B10112" w:rsidRPr="00B10112" w:rsidRDefault="00B10112" w:rsidP="006A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12">
              <w:rPr>
                <w:rFonts w:ascii="Times New Roman" w:hAnsi="Times New Roman" w:cs="Times New Roman"/>
                <w:sz w:val="20"/>
                <w:szCs w:val="20"/>
              </w:rPr>
              <w:t>площад</w:t>
            </w:r>
            <w:r w:rsidR="006A6E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10112">
              <w:rPr>
                <w:rFonts w:ascii="Times New Roman" w:hAnsi="Times New Roman" w:cs="Times New Roman"/>
                <w:sz w:val="20"/>
                <w:szCs w:val="20"/>
              </w:rPr>
              <w:t xml:space="preserve"> закладки многолетних насаждений, гектар</w:t>
            </w:r>
          </w:p>
        </w:tc>
        <w:tc>
          <w:tcPr>
            <w:tcW w:w="0" w:type="auto"/>
            <w:vAlign w:val="center"/>
          </w:tcPr>
          <w:p w:rsidR="00B10112" w:rsidRDefault="00B10112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</w:p>
          <w:p w:rsidR="00B10112" w:rsidRPr="006D6C1E" w:rsidRDefault="00B10112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</w:tc>
        <w:tc>
          <w:tcPr>
            <w:tcW w:w="0" w:type="auto"/>
            <w:vAlign w:val="center"/>
          </w:tcPr>
          <w:p w:rsidR="00B10112" w:rsidRDefault="005E58B9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B10112" w:rsidRDefault="005E58B9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B10112" w:rsidRDefault="005E58B9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F278DE" w:rsidRDefault="00F278DE" w:rsidP="00A64C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10112" w:rsidRDefault="00B10112" w:rsidP="00A64C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10112" w:rsidRDefault="00B10112" w:rsidP="00A64C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10112" w:rsidRPr="002166FC" w:rsidRDefault="00B10112" w:rsidP="002166FC">
      <w:pPr>
        <w:pStyle w:val="ac"/>
        <w:rPr>
          <w:rFonts w:ascii="Times New Roman" w:hAnsi="Times New Roman" w:cs="Times New Roman"/>
        </w:rPr>
        <w:sectPr w:rsidR="00B10112" w:rsidRPr="002166FC" w:rsidSect="00F278DE">
          <w:headerReference w:type="default" r:id="rId39"/>
          <w:pgSz w:w="16837" w:h="11905" w:orient="landscape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BA40C2" w:rsidRPr="006D6C1E" w:rsidRDefault="0004061B" w:rsidP="00A64C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D6C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7</w:t>
      </w:r>
      <w:r w:rsidR="00BA40C2" w:rsidRPr="006D6C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Анализ рисков реализации муниципальной программы и описание мер управления рисками</w:t>
      </w:r>
      <w:r w:rsidR="008C23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8C231B" w:rsidRPr="008C231B">
        <w:rPr>
          <w:rFonts w:ascii="Times New Roman" w:hAnsi="Times New Roman" w:cs="Times New Roman"/>
          <w:i/>
          <w:sz w:val="28"/>
          <w:szCs w:val="28"/>
        </w:rPr>
        <w:t>и мер по их минимизации</w:t>
      </w:r>
    </w:p>
    <w:p w:rsidR="006E367F" w:rsidRPr="006D6C1E" w:rsidRDefault="006E367F" w:rsidP="00A64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33661" w:rsidRPr="006D6C1E" w:rsidRDefault="00233661" w:rsidP="002F7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470"/>
      <w:bookmarkEnd w:id="13"/>
      <w:r w:rsidRPr="006D6C1E">
        <w:rPr>
          <w:rFonts w:ascii="Times New Roman" w:hAnsi="Times New Roman" w:cs="Times New Roman"/>
          <w:sz w:val="28"/>
          <w:szCs w:val="28"/>
        </w:rPr>
        <w:t>Специфика рисковой ситуации в сельском хозяйстве состоит в том, что в этой отрасли процесс производства неразрывно связан с природными явлениями. Этим обусловлены отрицательные, а порой и катастрофические для сельскохозяйственного производства последствия неблагоприятных природных явлений (сильных морозов, града, засухи, наводнений и т.д.), вследствие непредсказуемости места и времени их наступления.</w:t>
      </w:r>
    </w:p>
    <w:p w:rsidR="00233661" w:rsidRPr="006D6C1E" w:rsidRDefault="00233661" w:rsidP="002F7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По своей природе риски, которым подвержены производители сельхозпродукции, делятся на 4 группы:</w:t>
      </w:r>
    </w:p>
    <w:p w:rsidR="00233661" w:rsidRPr="006D6C1E" w:rsidRDefault="00233661" w:rsidP="002F7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1) природные риски, характерные для сельского хозяйства: воздействие погодных условий, болезней и вредителей растений, технологические изменения, влияющие на сельхозпроизводство, экологические - загрязнение окружающей среды, изменения климата;</w:t>
      </w:r>
    </w:p>
    <w:p w:rsidR="00233661" w:rsidRPr="006D6C1E" w:rsidRDefault="00233661" w:rsidP="002F7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2) риски рынка: колебание экспортных и импортных цен, обменных курсов валют, изменение условий реализации произведенной продукции;</w:t>
      </w:r>
    </w:p>
    <w:p w:rsidR="00233661" w:rsidRPr="006D6C1E" w:rsidRDefault="00233661" w:rsidP="002F7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 xml:space="preserve">3) снижение финансирования мероприятий Программы в результате уменьшения расходов, осуществляемых за счет ассигнований бюджета муниципального образования </w:t>
      </w:r>
      <w:r w:rsidR="007E6B38">
        <w:rPr>
          <w:rFonts w:ascii="Times New Roman" w:hAnsi="Times New Roman" w:cs="Times New Roman"/>
          <w:sz w:val="28"/>
          <w:szCs w:val="28"/>
        </w:rPr>
        <w:t>«</w:t>
      </w:r>
      <w:r w:rsidRPr="006D6C1E">
        <w:rPr>
          <w:rFonts w:ascii="Times New Roman" w:hAnsi="Times New Roman" w:cs="Times New Roman"/>
          <w:sz w:val="28"/>
          <w:szCs w:val="28"/>
        </w:rPr>
        <w:t>Город Майкоп</w:t>
      </w:r>
      <w:r w:rsidR="007E6B38">
        <w:rPr>
          <w:rFonts w:ascii="Times New Roman" w:hAnsi="Times New Roman" w:cs="Times New Roman"/>
          <w:sz w:val="28"/>
          <w:szCs w:val="28"/>
        </w:rPr>
        <w:t>»</w:t>
      </w:r>
      <w:r w:rsidRPr="006D6C1E">
        <w:rPr>
          <w:rFonts w:ascii="Times New Roman" w:hAnsi="Times New Roman" w:cs="Times New Roman"/>
          <w:sz w:val="28"/>
          <w:szCs w:val="28"/>
        </w:rPr>
        <w:t>;</w:t>
      </w:r>
    </w:p>
    <w:p w:rsidR="00233661" w:rsidRPr="006D6C1E" w:rsidRDefault="00233661" w:rsidP="002F7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4) инфляция.</w:t>
      </w:r>
    </w:p>
    <w:p w:rsidR="00233661" w:rsidRPr="006D6C1E" w:rsidRDefault="00233661" w:rsidP="002F7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Мерами по управлению рисками реализации Программы являются:</w:t>
      </w:r>
    </w:p>
    <w:p w:rsidR="00233661" w:rsidRPr="006D6C1E" w:rsidRDefault="00233661" w:rsidP="002F7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1) анализ выполнения Программы, регулярный анализ и при необходимости корректировка индикаторов и показателей, а также мероприятий программы;</w:t>
      </w:r>
    </w:p>
    <w:p w:rsidR="00233661" w:rsidRPr="006D6C1E" w:rsidRDefault="00233661" w:rsidP="002F7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2) перераспределение объемов финансирования в зависимости от динамики и темпов достижения поставленных целей.</w:t>
      </w:r>
    </w:p>
    <w:p w:rsidR="00A64CF6" w:rsidRPr="006D6C1E" w:rsidRDefault="00A64CF6" w:rsidP="002F75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42B91" w:rsidRDefault="00463E05" w:rsidP="00A64C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D6C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8</w:t>
      </w:r>
      <w:r w:rsidR="00BA40C2" w:rsidRPr="006D6C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Сведения об участии Администрации муниципального образования </w:t>
      </w:r>
    </w:p>
    <w:p w:rsidR="00BA40C2" w:rsidRPr="006D6C1E" w:rsidRDefault="00BA40C2" w:rsidP="00A64C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D6C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«Город Майкоп» в реализации государственных программ</w:t>
      </w:r>
    </w:p>
    <w:bookmarkEnd w:id="14"/>
    <w:p w:rsidR="002F75F9" w:rsidRDefault="002F75F9" w:rsidP="00A64C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3661" w:rsidRPr="006D6C1E" w:rsidRDefault="00233661" w:rsidP="002F7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Привлечение средств из федерального и республиканского бюджетов на реализацию целей и задач Программы на этапе ее утверждения действующими федеральными и республиканскими правовыми актами не предусмотрено.</w:t>
      </w:r>
    </w:p>
    <w:p w:rsidR="00BA40C2" w:rsidRDefault="00BA40C2" w:rsidP="007E6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38" w:rsidRDefault="007E6B38" w:rsidP="007E6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38" w:rsidRPr="006D6C1E" w:rsidRDefault="007E6B38" w:rsidP="007E6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sectPr w:rsidR="007E6B38" w:rsidRPr="006D6C1E" w:rsidSect="007E6B38">
      <w:pgSz w:w="11905" w:h="16837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DCB" w:rsidRDefault="00F76DCB">
      <w:pPr>
        <w:spacing w:after="0" w:line="240" w:lineRule="auto"/>
      </w:pPr>
      <w:r>
        <w:separator/>
      </w:r>
    </w:p>
  </w:endnote>
  <w:endnote w:type="continuationSeparator" w:id="0">
    <w:p w:rsidR="00F76DCB" w:rsidRDefault="00F7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9FF" w:rsidRDefault="00E069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9FF" w:rsidRDefault="00E069F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9FF" w:rsidRDefault="00E069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DCB" w:rsidRDefault="00F76DCB">
      <w:pPr>
        <w:spacing w:after="0" w:line="240" w:lineRule="auto"/>
      </w:pPr>
      <w:r>
        <w:separator/>
      </w:r>
    </w:p>
  </w:footnote>
  <w:footnote w:type="continuationSeparator" w:id="0">
    <w:p w:rsidR="00F76DCB" w:rsidRDefault="00F7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9FF" w:rsidRDefault="00E069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1D" w:rsidRPr="008C5665" w:rsidRDefault="00A31B1D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A31B1D" w:rsidRDefault="00A31B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9FF" w:rsidRDefault="00E069F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1D" w:rsidRPr="008C5665" w:rsidRDefault="00A31B1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8C5665">
      <w:rPr>
        <w:rFonts w:ascii="Times New Roman" w:hAnsi="Times New Roman" w:cs="Times New Roman"/>
        <w:sz w:val="28"/>
        <w:szCs w:val="28"/>
      </w:rPr>
      <w:fldChar w:fldCharType="begin"/>
    </w:r>
    <w:r w:rsidRPr="008C5665">
      <w:rPr>
        <w:rFonts w:ascii="Times New Roman" w:hAnsi="Times New Roman" w:cs="Times New Roman"/>
        <w:sz w:val="28"/>
        <w:szCs w:val="28"/>
      </w:rPr>
      <w:instrText>PAGE   \* MERGEFORMAT</w:instrText>
    </w:r>
    <w:r w:rsidRPr="008C5665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12</w:t>
    </w:r>
    <w:r w:rsidRPr="008C5665">
      <w:rPr>
        <w:rFonts w:ascii="Times New Roman" w:hAnsi="Times New Roman" w:cs="Times New Roman"/>
        <w:sz w:val="28"/>
        <w:szCs w:val="28"/>
      </w:rPr>
      <w:fldChar w:fldCharType="end"/>
    </w:r>
  </w:p>
  <w:p w:rsidR="00A31B1D" w:rsidRDefault="00A31B1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1D" w:rsidRDefault="00A31B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F25CE"/>
    <w:multiLevelType w:val="hybridMultilevel"/>
    <w:tmpl w:val="F5BA7A10"/>
    <w:lvl w:ilvl="0" w:tplc="5F722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55"/>
    <w:rsid w:val="000055B7"/>
    <w:rsid w:val="000129A3"/>
    <w:rsid w:val="00017B8B"/>
    <w:rsid w:val="0002733F"/>
    <w:rsid w:val="000301E5"/>
    <w:rsid w:val="0004061B"/>
    <w:rsid w:val="0004167A"/>
    <w:rsid w:val="0004520C"/>
    <w:rsid w:val="00061CD6"/>
    <w:rsid w:val="00065746"/>
    <w:rsid w:val="00065814"/>
    <w:rsid w:val="00067389"/>
    <w:rsid w:val="00072618"/>
    <w:rsid w:val="00081456"/>
    <w:rsid w:val="000838AC"/>
    <w:rsid w:val="00092250"/>
    <w:rsid w:val="000B5021"/>
    <w:rsid w:val="000C3CD1"/>
    <w:rsid w:val="000D3B8D"/>
    <w:rsid w:val="000D5BFD"/>
    <w:rsid w:val="000D752B"/>
    <w:rsid w:val="000D7C75"/>
    <w:rsid w:val="000E025D"/>
    <w:rsid w:val="000E3C3C"/>
    <w:rsid w:val="000E45FC"/>
    <w:rsid w:val="000E4C11"/>
    <w:rsid w:val="00103BE3"/>
    <w:rsid w:val="00115CC4"/>
    <w:rsid w:val="0012021A"/>
    <w:rsid w:val="001206EE"/>
    <w:rsid w:val="001322E6"/>
    <w:rsid w:val="00142B91"/>
    <w:rsid w:val="00146602"/>
    <w:rsid w:val="00157E69"/>
    <w:rsid w:val="00173704"/>
    <w:rsid w:val="001A7FE5"/>
    <w:rsid w:val="001D136B"/>
    <w:rsid w:val="001D7B5E"/>
    <w:rsid w:val="001E2C26"/>
    <w:rsid w:val="001E4948"/>
    <w:rsid w:val="001E5FDD"/>
    <w:rsid w:val="001E6620"/>
    <w:rsid w:val="001F03B6"/>
    <w:rsid w:val="001F6362"/>
    <w:rsid w:val="002071CF"/>
    <w:rsid w:val="00210E01"/>
    <w:rsid w:val="00212875"/>
    <w:rsid w:val="002166FC"/>
    <w:rsid w:val="002235EB"/>
    <w:rsid w:val="0022393D"/>
    <w:rsid w:val="00233661"/>
    <w:rsid w:val="00234892"/>
    <w:rsid w:val="002458D1"/>
    <w:rsid w:val="00250E38"/>
    <w:rsid w:val="0025581A"/>
    <w:rsid w:val="002568F2"/>
    <w:rsid w:val="002576A4"/>
    <w:rsid w:val="00273854"/>
    <w:rsid w:val="002764F4"/>
    <w:rsid w:val="002806A1"/>
    <w:rsid w:val="00284DA4"/>
    <w:rsid w:val="0029006D"/>
    <w:rsid w:val="00296D95"/>
    <w:rsid w:val="002A147D"/>
    <w:rsid w:val="002B311A"/>
    <w:rsid w:val="002C4F4B"/>
    <w:rsid w:val="002D58F0"/>
    <w:rsid w:val="002D5F4C"/>
    <w:rsid w:val="002D6D1F"/>
    <w:rsid w:val="002E1A22"/>
    <w:rsid w:val="002E2599"/>
    <w:rsid w:val="002F5372"/>
    <w:rsid w:val="002F75F9"/>
    <w:rsid w:val="00300059"/>
    <w:rsid w:val="003068EB"/>
    <w:rsid w:val="00306F3D"/>
    <w:rsid w:val="0032209B"/>
    <w:rsid w:val="00343291"/>
    <w:rsid w:val="00354112"/>
    <w:rsid w:val="003545D5"/>
    <w:rsid w:val="003552B4"/>
    <w:rsid w:val="0036353A"/>
    <w:rsid w:val="00367D68"/>
    <w:rsid w:val="00373A8C"/>
    <w:rsid w:val="00373D41"/>
    <w:rsid w:val="0037455F"/>
    <w:rsid w:val="0038046C"/>
    <w:rsid w:val="003817C2"/>
    <w:rsid w:val="00381F32"/>
    <w:rsid w:val="003820DD"/>
    <w:rsid w:val="00393BEF"/>
    <w:rsid w:val="003A6E11"/>
    <w:rsid w:val="003B37AD"/>
    <w:rsid w:val="003D0C3F"/>
    <w:rsid w:val="003D31B3"/>
    <w:rsid w:val="003D3DF9"/>
    <w:rsid w:val="003E5F20"/>
    <w:rsid w:val="003F2284"/>
    <w:rsid w:val="00405238"/>
    <w:rsid w:val="00414BCC"/>
    <w:rsid w:val="004157F7"/>
    <w:rsid w:val="004259F9"/>
    <w:rsid w:val="00426697"/>
    <w:rsid w:val="0042791E"/>
    <w:rsid w:val="00435FB4"/>
    <w:rsid w:val="00441454"/>
    <w:rsid w:val="0044583A"/>
    <w:rsid w:val="00456A5A"/>
    <w:rsid w:val="0046271C"/>
    <w:rsid w:val="00463E05"/>
    <w:rsid w:val="00464F58"/>
    <w:rsid w:val="00470159"/>
    <w:rsid w:val="00485B48"/>
    <w:rsid w:val="0048651B"/>
    <w:rsid w:val="004A391C"/>
    <w:rsid w:val="004A7AB7"/>
    <w:rsid w:val="004B578C"/>
    <w:rsid w:val="004C2037"/>
    <w:rsid w:val="004D3090"/>
    <w:rsid w:val="004D3BEF"/>
    <w:rsid w:val="004E167D"/>
    <w:rsid w:val="004F431A"/>
    <w:rsid w:val="004F66FB"/>
    <w:rsid w:val="004F7A5E"/>
    <w:rsid w:val="00501026"/>
    <w:rsid w:val="00505FDD"/>
    <w:rsid w:val="00506A77"/>
    <w:rsid w:val="005259CE"/>
    <w:rsid w:val="005264FE"/>
    <w:rsid w:val="00530CB4"/>
    <w:rsid w:val="00533FB2"/>
    <w:rsid w:val="005341B6"/>
    <w:rsid w:val="00535A14"/>
    <w:rsid w:val="005456AA"/>
    <w:rsid w:val="005471F6"/>
    <w:rsid w:val="00547481"/>
    <w:rsid w:val="0055059B"/>
    <w:rsid w:val="005606CB"/>
    <w:rsid w:val="00561F91"/>
    <w:rsid w:val="00581609"/>
    <w:rsid w:val="00590D22"/>
    <w:rsid w:val="005918A4"/>
    <w:rsid w:val="005A03D5"/>
    <w:rsid w:val="005A57E2"/>
    <w:rsid w:val="005B2442"/>
    <w:rsid w:val="005B6888"/>
    <w:rsid w:val="005D0D70"/>
    <w:rsid w:val="005E0974"/>
    <w:rsid w:val="005E58B9"/>
    <w:rsid w:val="00604523"/>
    <w:rsid w:val="00611726"/>
    <w:rsid w:val="00621868"/>
    <w:rsid w:val="006249FE"/>
    <w:rsid w:val="006257EB"/>
    <w:rsid w:val="00626A16"/>
    <w:rsid w:val="00630BA5"/>
    <w:rsid w:val="00630E73"/>
    <w:rsid w:val="00631F03"/>
    <w:rsid w:val="00635123"/>
    <w:rsid w:val="00640558"/>
    <w:rsid w:val="006516D7"/>
    <w:rsid w:val="00662B67"/>
    <w:rsid w:val="006812CF"/>
    <w:rsid w:val="006A4409"/>
    <w:rsid w:val="006A6246"/>
    <w:rsid w:val="006A6E5B"/>
    <w:rsid w:val="006B13E3"/>
    <w:rsid w:val="006B2010"/>
    <w:rsid w:val="006B212C"/>
    <w:rsid w:val="006B39E4"/>
    <w:rsid w:val="006B5BB8"/>
    <w:rsid w:val="006C4C82"/>
    <w:rsid w:val="006D6C1E"/>
    <w:rsid w:val="006E0A42"/>
    <w:rsid w:val="006E367F"/>
    <w:rsid w:val="006F4E47"/>
    <w:rsid w:val="007067B6"/>
    <w:rsid w:val="00731662"/>
    <w:rsid w:val="00744171"/>
    <w:rsid w:val="007475A2"/>
    <w:rsid w:val="007564D1"/>
    <w:rsid w:val="00772F84"/>
    <w:rsid w:val="00777953"/>
    <w:rsid w:val="00792864"/>
    <w:rsid w:val="007960A8"/>
    <w:rsid w:val="007A4B55"/>
    <w:rsid w:val="007B4CBB"/>
    <w:rsid w:val="007C005D"/>
    <w:rsid w:val="007E6B38"/>
    <w:rsid w:val="007F1DB9"/>
    <w:rsid w:val="008030B6"/>
    <w:rsid w:val="0081045E"/>
    <w:rsid w:val="00811CE9"/>
    <w:rsid w:val="00820594"/>
    <w:rsid w:val="00827510"/>
    <w:rsid w:val="00827F94"/>
    <w:rsid w:val="00831FC3"/>
    <w:rsid w:val="00843B61"/>
    <w:rsid w:val="00847783"/>
    <w:rsid w:val="008576ED"/>
    <w:rsid w:val="0086137C"/>
    <w:rsid w:val="00864CA8"/>
    <w:rsid w:val="008674F7"/>
    <w:rsid w:val="008876C5"/>
    <w:rsid w:val="00887D7F"/>
    <w:rsid w:val="0089673A"/>
    <w:rsid w:val="008971CE"/>
    <w:rsid w:val="008A6F1A"/>
    <w:rsid w:val="008B707C"/>
    <w:rsid w:val="008C0A67"/>
    <w:rsid w:val="008C231B"/>
    <w:rsid w:val="008C6029"/>
    <w:rsid w:val="008D33B4"/>
    <w:rsid w:val="008D3592"/>
    <w:rsid w:val="008E13B3"/>
    <w:rsid w:val="008F4930"/>
    <w:rsid w:val="008F4F63"/>
    <w:rsid w:val="008F6ECD"/>
    <w:rsid w:val="00901410"/>
    <w:rsid w:val="00903218"/>
    <w:rsid w:val="00904CDE"/>
    <w:rsid w:val="00916789"/>
    <w:rsid w:val="009178ED"/>
    <w:rsid w:val="00920FB6"/>
    <w:rsid w:val="00932C9A"/>
    <w:rsid w:val="00944CC7"/>
    <w:rsid w:val="00951288"/>
    <w:rsid w:val="00952010"/>
    <w:rsid w:val="00965F40"/>
    <w:rsid w:val="009725A4"/>
    <w:rsid w:val="00975F21"/>
    <w:rsid w:val="00977090"/>
    <w:rsid w:val="009813C7"/>
    <w:rsid w:val="00981C95"/>
    <w:rsid w:val="00987BF7"/>
    <w:rsid w:val="009B3F9C"/>
    <w:rsid w:val="009B5482"/>
    <w:rsid w:val="009B748A"/>
    <w:rsid w:val="009C5253"/>
    <w:rsid w:val="009C5881"/>
    <w:rsid w:val="009D721B"/>
    <w:rsid w:val="009D78A3"/>
    <w:rsid w:val="009F0172"/>
    <w:rsid w:val="009F0A25"/>
    <w:rsid w:val="009F5A32"/>
    <w:rsid w:val="00A0066A"/>
    <w:rsid w:val="00A027A7"/>
    <w:rsid w:val="00A03BCF"/>
    <w:rsid w:val="00A155A4"/>
    <w:rsid w:val="00A1637B"/>
    <w:rsid w:val="00A23BA2"/>
    <w:rsid w:val="00A31B1D"/>
    <w:rsid w:val="00A36978"/>
    <w:rsid w:val="00A36C3D"/>
    <w:rsid w:val="00A44498"/>
    <w:rsid w:val="00A45BC8"/>
    <w:rsid w:val="00A5547A"/>
    <w:rsid w:val="00A643B9"/>
    <w:rsid w:val="00A64CF6"/>
    <w:rsid w:val="00A7037B"/>
    <w:rsid w:val="00A73F4B"/>
    <w:rsid w:val="00A80AB6"/>
    <w:rsid w:val="00A91324"/>
    <w:rsid w:val="00A94443"/>
    <w:rsid w:val="00AA2E44"/>
    <w:rsid w:val="00AA30EF"/>
    <w:rsid w:val="00AA3E8F"/>
    <w:rsid w:val="00AC3A02"/>
    <w:rsid w:val="00AC44FC"/>
    <w:rsid w:val="00AD24A6"/>
    <w:rsid w:val="00AD5AB2"/>
    <w:rsid w:val="00AD73C1"/>
    <w:rsid w:val="00B00BB2"/>
    <w:rsid w:val="00B10112"/>
    <w:rsid w:val="00B11916"/>
    <w:rsid w:val="00B13D58"/>
    <w:rsid w:val="00B17AE7"/>
    <w:rsid w:val="00B20F02"/>
    <w:rsid w:val="00B21065"/>
    <w:rsid w:val="00B230C2"/>
    <w:rsid w:val="00B257C1"/>
    <w:rsid w:val="00B30A3F"/>
    <w:rsid w:val="00B33E6E"/>
    <w:rsid w:val="00B34B41"/>
    <w:rsid w:val="00B352E5"/>
    <w:rsid w:val="00B35452"/>
    <w:rsid w:val="00B37986"/>
    <w:rsid w:val="00B406AD"/>
    <w:rsid w:val="00B458E2"/>
    <w:rsid w:val="00B45C5D"/>
    <w:rsid w:val="00B50C16"/>
    <w:rsid w:val="00B521F8"/>
    <w:rsid w:val="00B5638A"/>
    <w:rsid w:val="00B65EC7"/>
    <w:rsid w:val="00B66041"/>
    <w:rsid w:val="00B73603"/>
    <w:rsid w:val="00B97CB2"/>
    <w:rsid w:val="00BA40C2"/>
    <w:rsid w:val="00BA664D"/>
    <w:rsid w:val="00BC33B2"/>
    <w:rsid w:val="00BC3E30"/>
    <w:rsid w:val="00BC5500"/>
    <w:rsid w:val="00BD4D9F"/>
    <w:rsid w:val="00BD60E1"/>
    <w:rsid w:val="00BE3A47"/>
    <w:rsid w:val="00C008F3"/>
    <w:rsid w:val="00C14E00"/>
    <w:rsid w:val="00C176F4"/>
    <w:rsid w:val="00C2203D"/>
    <w:rsid w:val="00C243AB"/>
    <w:rsid w:val="00C377C9"/>
    <w:rsid w:val="00C408C4"/>
    <w:rsid w:val="00C46445"/>
    <w:rsid w:val="00C46920"/>
    <w:rsid w:val="00C716FA"/>
    <w:rsid w:val="00C71758"/>
    <w:rsid w:val="00C756D7"/>
    <w:rsid w:val="00C804CE"/>
    <w:rsid w:val="00C80BDC"/>
    <w:rsid w:val="00C866CF"/>
    <w:rsid w:val="00C931AA"/>
    <w:rsid w:val="00CA67C1"/>
    <w:rsid w:val="00CB15A0"/>
    <w:rsid w:val="00CC4D9C"/>
    <w:rsid w:val="00CD14D3"/>
    <w:rsid w:val="00CD70A1"/>
    <w:rsid w:val="00CE04E4"/>
    <w:rsid w:val="00CE7CCE"/>
    <w:rsid w:val="00CF1448"/>
    <w:rsid w:val="00CF230B"/>
    <w:rsid w:val="00CF5863"/>
    <w:rsid w:val="00D1310B"/>
    <w:rsid w:val="00D163F1"/>
    <w:rsid w:val="00D206CC"/>
    <w:rsid w:val="00D35299"/>
    <w:rsid w:val="00D36760"/>
    <w:rsid w:val="00D408BE"/>
    <w:rsid w:val="00D45B4F"/>
    <w:rsid w:val="00D5120F"/>
    <w:rsid w:val="00D52D9B"/>
    <w:rsid w:val="00D54F15"/>
    <w:rsid w:val="00D62A93"/>
    <w:rsid w:val="00D74A96"/>
    <w:rsid w:val="00DA198A"/>
    <w:rsid w:val="00DA3CB5"/>
    <w:rsid w:val="00DC2CF6"/>
    <w:rsid w:val="00DE31C9"/>
    <w:rsid w:val="00DE3B1F"/>
    <w:rsid w:val="00DE7F87"/>
    <w:rsid w:val="00DF1784"/>
    <w:rsid w:val="00DF3E95"/>
    <w:rsid w:val="00E04027"/>
    <w:rsid w:val="00E069FF"/>
    <w:rsid w:val="00E06F0F"/>
    <w:rsid w:val="00E268D1"/>
    <w:rsid w:val="00E27461"/>
    <w:rsid w:val="00E27D6A"/>
    <w:rsid w:val="00E30C7B"/>
    <w:rsid w:val="00E33C3D"/>
    <w:rsid w:val="00E3556C"/>
    <w:rsid w:val="00E434C7"/>
    <w:rsid w:val="00E460A4"/>
    <w:rsid w:val="00E52ABE"/>
    <w:rsid w:val="00E578F5"/>
    <w:rsid w:val="00E6616C"/>
    <w:rsid w:val="00E70377"/>
    <w:rsid w:val="00E73DA1"/>
    <w:rsid w:val="00E7440D"/>
    <w:rsid w:val="00E811CD"/>
    <w:rsid w:val="00EA1340"/>
    <w:rsid w:val="00EA54D8"/>
    <w:rsid w:val="00EB361F"/>
    <w:rsid w:val="00EB6C1D"/>
    <w:rsid w:val="00ED6F02"/>
    <w:rsid w:val="00ED7A52"/>
    <w:rsid w:val="00EE1B7F"/>
    <w:rsid w:val="00EE2749"/>
    <w:rsid w:val="00EE6CB3"/>
    <w:rsid w:val="00EF2170"/>
    <w:rsid w:val="00EF6CC6"/>
    <w:rsid w:val="00F023C0"/>
    <w:rsid w:val="00F0266B"/>
    <w:rsid w:val="00F035A4"/>
    <w:rsid w:val="00F046B6"/>
    <w:rsid w:val="00F04A7C"/>
    <w:rsid w:val="00F06CC3"/>
    <w:rsid w:val="00F14E4B"/>
    <w:rsid w:val="00F256E9"/>
    <w:rsid w:val="00F278DE"/>
    <w:rsid w:val="00F30B15"/>
    <w:rsid w:val="00F524ED"/>
    <w:rsid w:val="00F538A2"/>
    <w:rsid w:val="00F6302F"/>
    <w:rsid w:val="00F656BE"/>
    <w:rsid w:val="00F76DCB"/>
    <w:rsid w:val="00F85B33"/>
    <w:rsid w:val="00F872F7"/>
    <w:rsid w:val="00F8758E"/>
    <w:rsid w:val="00F9191C"/>
    <w:rsid w:val="00FA112F"/>
    <w:rsid w:val="00FC2797"/>
    <w:rsid w:val="00FD1C36"/>
    <w:rsid w:val="00FD517C"/>
    <w:rsid w:val="00FD7106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8700E-1816-44CD-B31C-5ECECA60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1C"/>
  </w:style>
  <w:style w:type="paragraph" w:styleId="1">
    <w:name w:val="heading 1"/>
    <w:basedOn w:val="a"/>
    <w:next w:val="a"/>
    <w:link w:val="10"/>
    <w:uiPriority w:val="99"/>
    <w:qFormat/>
    <w:rsid w:val="008F4F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6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B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4B5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F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2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3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452"/>
  </w:style>
  <w:style w:type="paragraph" w:styleId="aa">
    <w:name w:val="List Paragraph"/>
    <w:basedOn w:val="a"/>
    <w:uiPriority w:val="34"/>
    <w:qFormat/>
    <w:rsid w:val="00081456"/>
    <w:pPr>
      <w:ind w:left="720"/>
      <w:contextualSpacing/>
    </w:pPr>
  </w:style>
  <w:style w:type="character" w:customStyle="1" w:styleId="ab">
    <w:name w:val="Цветовое выделение"/>
    <w:uiPriority w:val="99"/>
    <w:rsid w:val="002F5372"/>
    <w:rPr>
      <w:b/>
      <w:color w:val="26282F"/>
    </w:rPr>
  </w:style>
  <w:style w:type="paragraph" w:customStyle="1" w:styleId="ac">
    <w:name w:val="Прижатый влево"/>
    <w:basedOn w:val="a"/>
    <w:next w:val="a"/>
    <w:uiPriority w:val="99"/>
    <w:rsid w:val="00B97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b"/>
    <w:uiPriority w:val="99"/>
    <w:rsid w:val="00A027A7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813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4F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13D58"/>
    <w:rPr>
      <w:color w:val="0000FF"/>
      <w:u w:val="single"/>
    </w:rPr>
  </w:style>
  <w:style w:type="paragraph" w:customStyle="1" w:styleId="formattext">
    <w:name w:val="formattext"/>
    <w:basedOn w:val="a"/>
    <w:rsid w:val="00B1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ыделение для Базового Поиска (курсив)"/>
    <w:basedOn w:val="a0"/>
    <w:uiPriority w:val="99"/>
    <w:rsid w:val="00ED7A52"/>
    <w:rPr>
      <w:rFonts w:cs="Times New Roman"/>
      <w:b/>
      <w:bCs/>
      <w:i/>
      <w:iCs/>
      <w:color w:val="0058A9"/>
    </w:rPr>
  </w:style>
  <w:style w:type="character" w:customStyle="1" w:styleId="20">
    <w:name w:val="Заголовок 2 Знак"/>
    <w:basedOn w:val="a0"/>
    <w:link w:val="2"/>
    <w:uiPriority w:val="9"/>
    <w:semiHidden/>
    <w:rsid w:val="005606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06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5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3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2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8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2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8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8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7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16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39227" TargetMode="External"/><Relationship Id="rId18" Type="http://schemas.openxmlformats.org/officeDocument/2006/relationships/hyperlink" Target="http://docs.cntd.ru/document/902195504" TargetMode="External"/><Relationship Id="rId26" Type="http://schemas.openxmlformats.org/officeDocument/2006/relationships/hyperlink" Target="http://docs.cntd.ru/document/902228700" TargetMode="External"/><Relationship Id="rId39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343994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21785" TargetMode="External"/><Relationship Id="rId17" Type="http://schemas.openxmlformats.org/officeDocument/2006/relationships/hyperlink" Target="http://docs.cntd.ru/document/9054643" TargetMode="External"/><Relationship Id="rId25" Type="http://schemas.openxmlformats.org/officeDocument/2006/relationships/hyperlink" Target="http://docs.cntd.ru/document/902130343" TargetMode="External"/><Relationship Id="rId33" Type="http://schemas.openxmlformats.org/officeDocument/2006/relationships/footer" Target="footer2.xml"/><Relationship Id="rId38" Type="http://schemas.openxmlformats.org/officeDocument/2006/relationships/hyperlink" Target="garantF1://86367.1601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2720" TargetMode="External"/><Relationship Id="rId20" Type="http://schemas.openxmlformats.org/officeDocument/2006/relationships/hyperlink" Target="http://docs.cntd.ru/document/902343994" TargetMode="External"/><Relationship Id="rId29" Type="http://schemas.openxmlformats.org/officeDocument/2006/relationships/hyperlink" Target="http://docs.cntd.ru/document/902250089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2352271.0" TargetMode="External"/><Relationship Id="rId24" Type="http://schemas.openxmlformats.org/officeDocument/2006/relationships/hyperlink" Target="http://docs.cntd.ru/document/902130343" TargetMode="External"/><Relationship Id="rId32" Type="http://schemas.openxmlformats.org/officeDocument/2006/relationships/footer" Target="footer1.xml"/><Relationship Id="rId37" Type="http://schemas.openxmlformats.org/officeDocument/2006/relationships/hyperlink" Target="garantF1://12012604.78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67310" TargetMode="External"/><Relationship Id="rId23" Type="http://schemas.openxmlformats.org/officeDocument/2006/relationships/hyperlink" Target="http://docs.cntd.ru/document/420251273" TargetMode="External"/><Relationship Id="rId28" Type="http://schemas.openxmlformats.org/officeDocument/2006/relationships/hyperlink" Target="http://docs.cntd.ru/document/902250089" TargetMode="External"/><Relationship Id="rId36" Type="http://schemas.openxmlformats.org/officeDocument/2006/relationships/header" Target="header4.xml"/><Relationship Id="rId10" Type="http://schemas.openxmlformats.org/officeDocument/2006/relationships/hyperlink" Target="garantF1://32250753.0" TargetMode="External"/><Relationship Id="rId19" Type="http://schemas.openxmlformats.org/officeDocument/2006/relationships/hyperlink" Target="http://docs.cntd.ru/document/902195504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Relationship Id="rId14" Type="http://schemas.openxmlformats.org/officeDocument/2006/relationships/hyperlink" Target="http://docs.cntd.ru/document/901865030" TargetMode="External"/><Relationship Id="rId22" Type="http://schemas.openxmlformats.org/officeDocument/2006/relationships/hyperlink" Target="http://docs.cntd.ru/document/420251273" TargetMode="External"/><Relationship Id="rId27" Type="http://schemas.openxmlformats.org/officeDocument/2006/relationships/hyperlink" Target="http://docs.cntd.ru/document/902228700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06A92-9128-40B5-BDB1-6E2533B8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4267</Words>
  <Characters>24323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Ашхамаф Бэла Исламовна</dc:creator>
  <cp:keywords/>
  <dc:description/>
  <cp:lastModifiedBy>Кондрашкина Ирина Александровна</cp:lastModifiedBy>
  <cp:revision>2</cp:revision>
  <cp:lastPrinted>2017-09-06T08:27:00Z</cp:lastPrinted>
  <dcterms:created xsi:type="dcterms:W3CDTF">2017-09-13T10:46:00Z</dcterms:created>
  <dcterms:modified xsi:type="dcterms:W3CDTF">2017-09-13T10:46:00Z</dcterms:modified>
</cp:coreProperties>
</file>